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A87D" w14:textId="77777777" w:rsidR="00A43E12" w:rsidRPr="00A43E12" w:rsidRDefault="00A43E12" w:rsidP="00A43E12">
      <w:pPr>
        <w:pBdr>
          <w:bottom w:val="single" w:sz="8" w:space="4" w:color="5B9BD5"/>
        </w:pBdr>
        <w:spacing w:after="300" w:line="240" w:lineRule="auto"/>
        <w:contextualSpacing/>
        <w:rPr>
          <w:rFonts w:ascii="Calibri Light" w:eastAsia="Times New Roman" w:hAnsi="Calibri Light" w:cs="Times New Roman"/>
          <w:b/>
          <w:color w:val="323E4F"/>
          <w:spacing w:val="5"/>
          <w:kern w:val="28"/>
          <w:sz w:val="56"/>
          <w:szCs w:val="56"/>
        </w:rPr>
      </w:pPr>
      <w:r w:rsidRPr="00A43E12">
        <w:rPr>
          <w:rFonts w:ascii="Calibri Light" w:eastAsia="Times New Roman" w:hAnsi="Calibri Light" w:cs="Times New Roman"/>
          <w:b/>
          <w:color w:val="323E4F"/>
          <w:spacing w:val="5"/>
          <w:kern w:val="28"/>
          <w:sz w:val="56"/>
          <w:szCs w:val="56"/>
        </w:rPr>
        <w:t>Towards developing a National Strategy for Borderline Personality disorder- a dollar a citizen per year will get us started in the right direction</w:t>
      </w:r>
    </w:p>
    <w:p w14:paraId="1550E343" w14:textId="77777777" w:rsidR="00D94F17" w:rsidRDefault="00A43E12" w:rsidP="00A43E12">
      <w:pPr>
        <w:jc w:val="right"/>
        <w:rPr>
          <w:rFonts w:ascii="Calibri" w:eastAsia="Calibri" w:hAnsi="Calibri" w:cs="Times New Roman"/>
          <w:sz w:val="20"/>
          <w:szCs w:val="20"/>
        </w:rPr>
      </w:pPr>
      <w:r w:rsidRPr="00A43E12">
        <w:rPr>
          <w:rFonts w:ascii="Calibri" w:eastAsia="Calibri" w:hAnsi="Calibri" w:cs="Times New Roman"/>
          <w:sz w:val="20"/>
          <w:szCs w:val="20"/>
        </w:rPr>
        <w:t>-By Adjunct Clinical Associate Professor Sathya Rao</w:t>
      </w:r>
    </w:p>
    <w:p w14:paraId="2503172D" w14:textId="77777777" w:rsidR="00D94F17" w:rsidRPr="00A43E12" w:rsidRDefault="00D94F17" w:rsidP="00D94F17">
      <w:pPr>
        <w:jc w:val="right"/>
        <w:rPr>
          <w:rFonts w:ascii="Calibri" w:eastAsia="Calibri" w:hAnsi="Calibri" w:cs="Times New Roman"/>
          <w:sz w:val="20"/>
          <w:szCs w:val="20"/>
        </w:rPr>
      </w:pPr>
      <w:r>
        <w:rPr>
          <w:rFonts w:ascii="Calibri" w:eastAsia="Calibri" w:hAnsi="Calibri" w:cs="Times New Roman"/>
          <w:sz w:val="20"/>
          <w:szCs w:val="20"/>
        </w:rPr>
        <w:t>Director, Spectrum, Personality Disorder Service for Victoria</w:t>
      </w:r>
    </w:p>
    <w:p w14:paraId="0C7D94C9" w14:textId="5B2B3E55" w:rsidR="00A43E12" w:rsidRPr="00A43E12" w:rsidRDefault="00A43E12" w:rsidP="00A43E12">
      <w:pPr>
        <w:jc w:val="right"/>
        <w:rPr>
          <w:rFonts w:ascii="Calibri" w:eastAsia="Calibri" w:hAnsi="Calibri" w:cs="Times New Roman"/>
          <w:sz w:val="20"/>
          <w:szCs w:val="20"/>
        </w:rPr>
      </w:pPr>
      <w:r w:rsidRPr="00A43E12">
        <w:rPr>
          <w:rFonts w:ascii="Calibri" w:eastAsia="Calibri" w:hAnsi="Calibri" w:cs="Times New Roman"/>
          <w:sz w:val="20"/>
          <w:szCs w:val="20"/>
        </w:rPr>
        <w:t xml:space="preserve"> </w:t>
      </w:r>
    </w:p>
    <w:p w14:paraId="4738867B" w14:textId="77777777" w:rsidR="00A43E12" w:rsidRPr="00A43E12" w:rsidRDefault="00A43E12" w:rsidP="00A43E12">
      <w:pPr>
        <w:keepNext/>
        <w:keepLines/>
        <w:spacing w:before="480" w:after="0"/>
        <w:outlineLvl w:val="0"/>
        <w:rPr>
          <w:rFonts w:ascii="Calibri Light" w:eastAsia="Times New Roman" w:hAnsi="Calibri Light" w:cs="Times New Roman"/>
          <w:b/>
          <w:bCs/>
          <w:color w:val="2E74B5"/>
          <w:sz w:val="40"/>
          <w:szCs w:val="40"/>
          <w:u w:val="single"/>
        </w:rPr>
      </w:pPr>
      <w:r w:rsidRPr="00A43E12">
        <w:rPr>
          <w:rFonts w:ascii="Calibri Light" w:eastAsia="Times New Roman" w:hAnsi="Calibri Light" w:cs="Times New Roman"/>
          <w:b/>
          <w:bCs/>
          <w:color w:val="2E74B5"/>
          <w:sz w:val="40"/>
          <w:szCs w:val="40"/>
          <w:u w:val="single"/>
        </w:rPr>
        <w:t>Objective of the paper</w:t>
      </w:r>
    </w:p>
    <w:p w14:paraId="5E8BE6F0" w14:textId="1EB8B209" w:rsid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t xml:space="preserve">Objective of this paper is to trigger the commencement of a debate about developing a National Strategy for the management and treatment of </w:t>
      </w:r>
      <w:r w:rsidR="00D94F17" w:rsidRPr="00A43E12">
        <w:rPr>
          <w:rFonts w:ascii="Calibri" w:eastAsia="Calibri" w:hAnsi="Calibri" w:cs="Times New Roman"/>
          <w:sz w:val="24"/>
          <w:szCs w:val="24"/>
        </w:rPr>
        <w:t xml:space="preserve">Borderline Personality Disorder </w:t>
      </w:r>
      <w:r w:rsidR="00D94F17">
        <w:rPr>
          <w:rFonts w:ascii="Calibri" w:eastAsia="Calibri" w:hAnsi="Calibri" w:cs="Times New Roman"/>
          <w:sz w:val="24"/>
          <w:szCs w:val="24"/>
        </w:rPr>
        <w:t>(</w:t>
      </w:r>
      <w:r w:rsidRPr="00A43E12">
        <w:rPr>
          <w:rFonts w:ascii="Calibri" w:eastAsia="Calibri" w:hAnsi="Calibri" w:cs="Times New Roman"/>
          <w:sz w:val="24"/>
          <w:szCs w:val="24"/>
        </w:rPr>
        <w:t>BPD</w:t>
      </w:r>
      <w:r w:rsidR="00D94F17">
        <w:rPr>
          <w:rFonts w:ascii="Calibri" w:eastAsia="Calibri" w:hAnsi="Calibri" w:cs="Times New Roman"/>
          <w:sz w:val="24"/>
          <w:szCs w:val="24"/>
        </w:rPr>
        <w:t>)</w:t>
      </w:r>
      <w:r w:rsidRPr="00A43E12">
        <w:rPr>
          <w:rFonts w:ascii="Calibri" w:eastAsia="Calibri" w:hAnsi="Calibri" w:cs="Times New Roman"/>
          <w:sz w:val="24"/>
          <w:szCs w:val="24"/>
        </w:rPr>
        <w:t xml:space="preserve">. The </w:t>
      </w:r>
      <w:r w:rsidR="009B50C4">
        <w:rPr>
          <w:rFonts w:ascii="Calibri" w:eastAsia="Calibri" w:hAnsi="Calibri" w:cs="Times New Roman"/>
          <w:sz w:val="24"/>
          <w:szCs w:val="24"/>
        </w:rPr>
        <w:t>o</w:t>
      </w:r>
      <w:r w:rsidRPr="00A43E12">
        <w:rPr>
          <w:rFonts w:ascii="Calibri" w:eastAsia="Calibri" w:hAnsi="Calibri" w:cs="Times New Roman"/>
          <w:sz w:val="24"/>
          <w:szCs w:val="24"/>
        </w:rPr>
        <w:t xml:space="preserve">verarching objective is to make treatment accessible and available for every single person with BPD in Australia. </w:t>
      </w:r>
    </w:p>
    <w:p w14:paraId="35F56538" w14:textId="2194CD99" w:rsidR="00806538" w:rsidRDefault="005F6D21" w:rsidP="00806538">
      <w:pPr>
        <w:rPr>
          <w:rFonts w:ascii="Calibri" w:eastAsia="Calibri" w:hAnsi="Calibri" w:cs="Times New Roman"/>
          <w:sz w:val="24"/>
          <w:szCs w:val="24"/>
        </w:rPr>
      </w:pPr>
      <w:r>
        <w:rPr>
          <w:rFonts w:ascii="Calibri" w:eastAsia="Calibri" w:hAnsi="Calibri" w:cs="Times New Roman"/>
          <w:sz w:val="24"/>
          <w:szCs w:val="24"/>
        </w:rPr>
        <w:t>We invite t</w:t>
      </w:r>
      <w:r w:rsidR="00806538">
        <w:rPr>
          <w:rFonts w:ascii="Calibri" w:eastAsia="Calibri" w:hAnsi="Calibri" w:cs="Times New Roman"/>
          <w:sz w:val="24"/>
          <w:szCs w:val="24"/>
        </w:rPr>
        <w:t xml:space="preserve">houghts, comments, </w:t>
      </w:r>
      <w:r w:rsidR="002C7357">
        <w:rPr>
          <w:rFonts w:ascii="Calibri" w:eastAsia="Calibri" w:hAnsi="Calibri" w:cs="Times New Roman"/>
          <w:sz w:val="24"/>
          <w:szCs w:val="24"/>
        </w:rPr>
        <w:t>and feedback</w:t>
      </w:r>
      <w:r w:rsidR="00806538">
        <w:rPr>
          <w:rFonts w:ascii="Calibri" w:eastAsia="Calibri" w:hAnsi="Calibri" w:cs="Times New Roman"/>
          <w:sz w:val="24"/>
          <w:szCs w:val="24"/>
        </w:rPr>
        <w:t xml:space="preserve"> from the broader Australian BPD community.  All information received will be acknowledged as part of BPD Awareness Week and will be fed into a broader process designed to create a national road map for BPD in Australia.</w:t>
      </w:r>
    </w:p>
    <w:p w14:paraId="2238F481" w14:textId="77777777" w:rsidR="00806538" w:rsidRPr="00A43E12" w:rsidRDefault="00806538" w:rsidP="00806538">
      <w:pPr>
        <w:rPr>
          <w:rFonts w:ascii="Calibri" w:eastAsia="Calibri" w:hAnsi="Calibri" w:cs="Times New Roman"/>
          <w:sz w:val="24"/>
          <w:szCs w:val="24"/>
        </w:rPr>
      </w:pPr>
      <w:r>
        <w:rPr>
          <w:rFonts w:ascii="Calibri" w:eastAsia="Calibri" w:hAnsi="Calibri" w:cs="Times New Roman"/>
          <w:sz w:val="24"/>
          <w:szCs w:val="24"/>
        </w:rPr>
        <w:t>Communication channels for feedback are detailed at the end of this paper.</w:t>
      </w:r>
    </w:p>
    <w:p w14:paraId="38275F41" w14:textId="77777777" w:rsidR="00A43E12" w:rsidRPr="00A43E12" w:rsidRDefault="00A43E12" w:rsidP="00A43E12">
      <w:pPr>
        <w:keepNext/>
        <w:keepLines/>
        <w:spacing w:before="480" w:after="0"/>
        <w:outlineLvl w:val="0"/>
        <w:rPr>
          <w:rFonts w:ascii="Calibri Light" w:eastAsia="Times New Roman" w:hAnsi="Calibri Light" w:cs="Times New Roman"/>
          <w:b/>
          <w:bCs/>
          <w:color w:val="2E74B5"/>
          <w:sz w:val="40"/>
          <w:szCs w:val="40"/>
          <w:u w:val="single"/>
        </w:rPr>
      </w:pPr>
      <w:r w:rsidRPr="00A43E12">
        <w:rPr>
          <w:rFonts w:ascii="Calibri Light" w:eastAsia="Times New Roman" w:hAnsi="Calibri Light" w:cs="Times New Roman"/>
          <w:b/>
          <w:bCs/>
          <w:color w:val="2E74B5"/>
          <w:sz w:val="40"/>
          <w:szCs w:val="40"/>
          <w:u w:val="single"/>
        </w:rPr>
        <w:t>Introduction:</w:t>
      </w:r>
    </w:p>
    <w:p w14:paraId="597E00D3" w14:textId="2E92C5CF" w:rsidR="00A43E12" w:rsidRPr="00A43E12" w:rsidRDefault="00A43E12" w:rsidP="00A43E12">
      <w:pPr>
        <w:jc w:val="both"/>
        <w:rPr>
          <w:rFonts w:ascii="Calibri" w:eastAsia="Calibri" w:hAnsi="Calibri" w:cs="Times New Roman"/>
          <w:sz w:val="24"/>
          <w:szCs w:val="24"/>
        </w:rPr>
      </w:pPr>
      <w:r w:rsidRPr="00A43E12">
        <w:rPr>
          <w:rFonts w:ascii="Calibri" w:eastAsia="Calibri" w:hAnsi="Calibri" w:cs="Times New Roman"/>
          <w:sz w:val="24"/>
          <w:szCs w:val="24"/>
        </w:rPr>
        <w:t xml:space="preserve">Borderline Personality Disorder is a serious and a complex psychiatric illness. The prevalence of BPD in Australian community is around 1-4%. Therefore there are at least 240,000 Australians with significant BPD needing urgent care. With one in five psychiatric patients having BPD, it is common in mental health clinical practice, occurring in at least 10% of </w:t>
      </w:r>
      <w:r w:rsidR="00D94F17">
        <w:rPr>
          <w:rFonts w:ascii="Calibri" w:eastAsia="Calibri" w:hAnsi="Calibri" w:cs="Times New Roman"/>
          <w:sz w:val="24"/>
          <w:szCs w:val="24"/>
        </w:rPr>
        <w:t xml:space="preserve">psychiatry </w:t>
      </w:r>
      <w:r w:rsidRPr="00A43E12">
        <w:rPr>
          <w:rFonts w:ascii="Calibri" w:eastAsia="Calibri" w:hAnsi="Calibri" w:cs="Times New Roman"/>
          <w:sz w:val="24"/>
          <w:szCs w:val="24"/>
        </w:rPr>
        <w:t xml:space="preserve">outpatients and 20% of </w:t>
      </w:r>
      <w:r w:rsidR="00D94F17">
        <w:rPr>
          <w:rFonts w:ascii="Calibri" w:eastAsia="Calibri" w:hAnsi="Calibri" w:cs="Times New Roman"/>
          <w:sz w:val="24"/>
          <w:szCs w:val="24"/>
        </w:rPr>
        <w:t xml:space="preserve">psychiatry </w:t>
      </w:r>
      <w:r w:rsidRPr="00A43E12">
        <w:rPr>
          <w:rFonts w:ascii="Calibri" w:eastAsia="Calibri" w:hAnsi="Calibri" w:cs="Times New Roman"/>
          <w:sz w:val="24"/>
          <w:szCs w:val="24"/>
        </w:rPr>
        <w:t>inpatients. Within the primary care sector the prevalence rates are reported to be four fold higher</w:t>
      </w:r>
      <w:r w:rsidR="00D94F17">
        <w:rPr>
          <w:rFonts w:ascii="Calibri" w:eastAsia="Calibri" w:hAnsi="Calibri" w:cs="Times New Roman"/>
          <w:sz w:val="24"/>
          <w:szCs w:val="24"/>
        </w:rPr>
        <w:t xml:space="preserve"> than in the general community</w:t>
      </w:r>
      <w:r w:rsidRPr="00A43E12">
        <w:rPr>
          <w:rFonts w:ascii="Calibri" w:eastAsia="Calibri" w:hAnsi="Calibri" w:cs="Times New Roman"/>
          <w:sz w:val="24"/>
          <w:szCs w:val="24"/>
        </w:rPr>
        <w:t xml:space="preserve">. </w:t>
      </w:r>
    </w:p>
    <w:p w14:paraId="6F855934" w14:textId="2DD73651" w:rsidR="00D94F17" w:rsidRPr="00A43E12" w:rsidRDefault="00A43E12" w:rsidP="00D94F17">
      <w:pPr>
        <w:jc w:val="both"/>
        <w:rPr>
          <w:rFonts w:ascii="Calibri" w:eastAsia="Calibri" w:hAnsi="Calibri" w:cs="Times New Roman"/>
          <w:sz w:val="24"/>
          <w:szCs w:val="24"/>
        </w:rPr>
      </w:pPr>
      <w:r w:rsidRPr="00A43E12">
        <w:rPr>
          <w:rFonts w:ascii="Calibri" w:eastAsia="Calibri" w:hAnsi="Calibri" w:cs="Times New Roman"/>
          <w:sz w:val="24"/>
          <w:szCs w:val="24"/>
        </w:rPr>
        <w:t xml:space="preserve">BPD usually emerges during adolescence (Chanen 2009). </w:t>
      </w:r>
      <w:r w:rsidR="00D94F17">
        <w:rPr>
          <w:rFonts w:ascii="Calibri" w:eastAsia="Calibri" w:hAnsi="Calibri" w:cs="Times New Roman"/>
          <w:sz w:val="24"/>
          <w:szCs w:val="24"/>
        </w:rPr>
        <w:t>National Health and Medical Research Council (</w:t>
      </w:r>
      <w:r w:rsidRPr="00A43E12">
        <w:rPr>
          <w:rFonts w:ascii="Calibri" w:eastAsia="Calibri" w:hAnsi="Calibri" w:cs="Times New Roman"/>
          <w:sz w:val="24"/>
          <w:szCs w:val="24"/>
        </w:rPr>
        <w:t>NHMRC</w:t>
      </w:r>
      <w:r w:rsidR="00D94F17">
        <w:rPr>
          <w:rFonts w:ascii="Calibri" w:eastAsia="Calibri" w:hAnsi="Calibri" w:cs="Times New Roman"/>
          <w:sz w:val="24"/>
          <w:szCs w:val="24"/>
        </w:rPr>
        <w:t>)</w:t>
      </w:r>
      <w:r w:rsidRPr="00A43E12">
        <w:rPr>
          <w:rFonts w:ascii="Calibri" w:eastAsia="Calibri" w:hAnsi="Calibri" w:cs="Times New Roman"/>
          <w:sz w:val="24"/>
          <w:szCs w:val="24"/>
        </w:rPr>
        <w:t xml:space="preserve"> Guidelines for management of BPD (2012) suggests that BPD can be diagnosed from the age of 12. A recent report (Beatson et al 2016) has highlighted that BPD is also evident in older people who are more than 65 years of age. BPD impacts both men and women</w:t>
      </w:r>
      <w:r w:rsidR="00D94F17">
        <w:rPr>
          <w:rFonts w:ascii="Calibri" w:eastAsia="Calibri" w:hAnsi="Calibri" w:cs="Times New Roman"/>
          <w:sz w:val="24"/>
          <w:szCs w:val="24"/>
        </w:rPr>
        <w:t>, although women are more often diagnosed with BPD in clinical settings</w:t>
      </w:r>
      <w:r w:rsidR="00D94F17" w:rsidRPr="00A43E12">
        <w:rPr>
          <w:rFonts w:ascii="Calibri" w:eastAsia="Calibri" w:hAnsi="Calibri" w:cs="Times New Roman"/>
          <w:sz w:val="24"/>
          <w:szCs w:val="24"/>
        </w:rPr>
        <w:t xml:space="preserve">. </w:t>
      </w:r>
    </w:p>
    <w:p w14:paraId="61D97F58" w14:textId="64A02645" w:rsidR="00A43E12" w:rsidRPr="00A43E12" w:rsidRDefault="00A43E12" w:rsidP="00A43E12">
      <w:pPr>
        <w:jc w:val="both"/>
        <w:rPr>
          <w:rFonts w:ascii="Calibri" w:eastAsia="Calibri" w:hAnsi="Calibri" w:cs="Calibri"/>
          <w:sz w:val="24"/>
          <w:szCs w:val="24"/>
        </w:rPr>
      </w:pPr>
      <w:r w:rsidRPr="00A43E12">
        <w:rPr>
          <w:rFonts w:ascii="Calibri" w:eastAsia="Calibri" w:hAnsi="Calibri" w:cs="Times New Roman"/>
          <w:sz w:val="24"/>
          <w:szCs w:val="24"/>
        </w:rPr>
        <w:t xml:space="preserve"> People who experience BPD also have high levels of co-existing mental health problems (such as depression, </w:t>
      </w:r>
      <w:r w:rsidR="00D94F17">
        <w:rPr>
          <w:rFonts w:ascii="Calibri" w:eastAsia="Calibri" w:hAnsi="Calibri" w:cs="Times New Roman"/>
          <w:sz w:val="24"/>
          <w:szCs w:val="24"/>
        </w:rPr>
        <w:t xml:space="preserve">PTSD, </w:t>
      </w:r>
      <w:r w:rsidRPr="00A43E12">
        <w:rPr>
          <w:rFonts w:ascii="Calibri" w:eastAsia="Calibri" w:hAnsi="Calibri" w:cs="Times New Roman"/>
          <w:sz w:val="24"/>
          <w:szCs w:val="24"/>
        </w:rPr>
        <w:t xml:space="preserve">drug and alcohol use and eating disorders). People with BPD experience significant disability and have a poor quality of life. They are often unemployed. About </w:t>
      </w:r>
      <w:r w:rsidRPr="00A43E12">
        <w:rPr>
          <w:rFonts w:ascii="Calibri" w:eastAsia="Calibri" w:hAnsi="Calibri" w:cs="Calibri"/>
          <w:sz w:val="24"/>
          <w:szCs w:val="24"/>
        </w:rPr>
        <w:t xml:space="preserve">40% of people with BPD are reported to live in dysfunctional relationships. </w:t>
      </w:r>
      <w:r w:rsidRPr="00A43E12">
        <w:rPr>
          <w:rFonts w:ascii="Calibri" w:eastAsia="Calibri" w:hAnsi="Calibri" w:cs="Times New Roman"/>
          <w:sz w:val="24"/>
          <w:szCs w:val="24"/>
        </w:rPr>
        <w:t xml:space="preserve">About </w:t>
      </w:r>
      <w:r w:rsidRPr="00A43E12">
        <w:rPr>
          <w:rFonts w:ascii="Calibri" w:eastAsia="Calibri" w:hAnsi="Calibri" w:cs="Times New Roman"/>
          <w:sz w:val="24"/>
          <w:szCs w:val="24"/>
        </w:rPr>
        <w:lastRenderedPageBreak/>
        <w:t>85% of people with BPD self-injure and 10%</w:t>
      </w:r>
      <w:r w:rsidR="00565D6A">
        <w:rPr>
          <w:rFonts w:ascii="Calibri" w:eastAsia="Calibri" w:hAnsi="Calibri" w:cs="Times New Roman"/>
          <w:sz w:val="24"/>
          <w:szCs w:val="24"/>
        </w:rPr>
        <w:t xml:space="preserve"> of people with BPD</w:t>
      </w:r>
      <w:r w:rsidR="00D94F17">
        <w:rPr>
          <w:rFonts w:ascii="Calibri" w:eastAsia="Calibri" w:hAnsi="Calibri" w:cs="Times New Roman"/>
          <w:sz w:val="24"/>
          <w:szCs w:val="24"/>
        </w:rPr>
        <w:t xml:space="preserve"> complete suicide</w:t>
      </w:r>
      <w:r w:rsidRPr="00A43E12">
        <w:rPr>
          <w:rFonts w:ascii="Calibri" w:eastAsia="Calibri" w:hAnsi="Calibri" w:cs="Times New Roman"/>
          <w:sz w:val="24"/>
          <w:szCs w:val="24"/>
        </w:rPr>
        <w:t xml:space="preserve">. </w:t>
      </w:r>
      <w:r w:rsidRPr="00A43E12">
        <w:rPr>
          <w:rFonts w:ascii="Calibri" w:eastAsia="Calibri" w:hAnsi="Calibri" w:cs="Calibri"/>
          <w:sz w:val="24"/>
          <w:szCs w:val="24"/>
        </w:rPr>
        <w:t>Overall, people with BPD have high rates of mortality and morbidity.</w:t>
      </w:r>
      <w:r w:rsidR="00D94F17">
        <w:rPr>
          <w:rFonts w:ascii="Calibri" w:eastAsia="Calibri" w:hAnsi="Calibri" w:cs="Calibri"/>
          <w:sz w:val="24"/>
          <w:szCs w:val="24"/>
        </w:rPr>
        <w:t xml:space="preserve"> People with BPD as such have miserable and painful lives when their illness is active.</w:t>
      </w:r>
    </w:p>
    <w:p w14:paraId="6FF73A84" w14:textId="77777777" w:rsidR="00A43E12" w:rsidRPr="00A43E12" w:rsidRDefault="00A43E12" w:rsidP="00A43E12">
      <w:pPr>
        <w:spacing w:after="0"/>
        <w:jc w:val="both"/>
        <w:rPr>
          <w:rFonts w:ascii="Calibri" w:eastAsia="Calibri" w:hAnsi="Calibri" w:cs="Times New Roman"/>
          <w:sz w:val="24"/>
          <w:szCs w:val="24"/>
        </w:rPr>
      </w:pPr>
      <w:r w:rsidRPr="00A43E12">
        <w:rPr>
          <w:rFonts w:ascii="Calibri" w:eastAsia="Calibri" w:hAnsi="Calibri" w:cs="Times New Roman"/>
          <w:sz w:val="24"/>
          <w:szCs w:val="24"/>
        </w:rPr>
        <w:t xml:space="preserve">BPD causes significant distress to patients and their families and friends. Clinicians working with BPD also experience distress. </w:t>
      </w:r>
    </w:p>
    <w:p w14:paraId="7A8CDB34" w14:textId="77777777" w:rsidR="00A43E12" w:rsidRPr="00A43E12" w:rsidRDefault="00A43E12" w:rsidP="00A43E12">
      <w:pPr>
        <w:spacing w:after="0"/>
        <w:jc w:val="both"/>
        <w:rPr>
          <w:rFonts w:ascii="Calibri" w:eastAsia="Calibri" w:hAnsi="Calibri" w:cs="Times New Roman"/>
          <w:sz w:val="24"/>
          <w:szCs w:val="24"/>
        </w:rPr>
      </w:pPr>
    </w:p>
    <w:p w14:paraId="08C24079" w14:textId="3527EFF2" w:rsidR="00A43E12" w:rsidRPr="00A43E12" w:rsidRDefault="004A73B6" w:rsidP="00A43E12">
      <w:pPr>
        <w:spacing w:after="0"/>
        <w:jc w:val="both"/>
        <w:rPr>
          <w:rFonts w:ascii="Calibri" w:eastAsia="Calibri" w:hAnsi="Calibri" w:cs="Times New Roman"/>
          <w:sz w:val="24"/>
          <w:szCs w:val="24"/>
        </w:rPr>
      </w:pPr>
      <w:r w:rsidRPr="00A43E12">
        <w:rPr>
          <w:rFonts w:ascii="Calibri" w:eastAsia="Calibri" w:hAnsi="Calibri" w:cs="Times New Roman"/>
          <w:sz w:val="24"/>
          <w:szCs w:val="24"/>
        </w:rPr>
        <w:t>Unfortunately,</w:t>
      </w:r>
      <w:r w:rsidR="00A43E12" w:rsidRPr="00A43E12">
        <w:rPr>
          <w:rFonts w:ascii="Calibri" w:eastAsia="Calibri" w:hAnsi="Calibri" w:cs="Times New Roman"/>
          <w:sz w:val="24"/>
          <w:szCs w:val="24"/>
        </w:rPr>
        <w:t xml:space="preserve"> BPD is also one of the most misunderstood and stigmatized </w:t>
      </w:r>
      <w:r w:rsidR="00565D6A">
        <w:rPr>
          <w:rFonts w:ascii="Calibri" w:eastAsia="Calibri" w:hAnsi="Calibri" w:cs="Times New Roman"/>
          <w:sz w:val="24"/>
          <w:szCs w:val="24"/>
        </w:rPr>
        <w:t xml:space="preserve">of all </w:t>
      </w:r>
      <w:r w:rsidR="00A43E12" w:rsidRPr="00A43E12">
        <w:rPr>
          <w:rFonts w:ascii="Calibri" w:eastAsia="Calibri" w:hAnsi="Calibri" w:cs="Times New Roman"/>
          <w:sz w:val="24"/>
          <w:szCs w:val="24"/>
        </w:rPr>
        <w:t xml:space="preserve">psychiatric disorders. The Australian mental health workforce is poorly trained in the treatment of BPD and as a consequence </w:t>
      </w:r>
      <w:r w:rsidR="00D94F17">
        <w:rPr>
          <w:rFonts w:ascii="Calibri" w:eastAsia="Calibri" w:hAnsi="Calibri" w:cs="Times New Roman"/>
          <w:sz w:val="24"/>
          <w:szCs w:val="24"/>
        </w:rPr>
        <w:t xml:space="preserve">regrettably </w:t>
      </w:r>
      <w:r w:rsidR="00A43E12" w:rsidRPr="00A43E12">
        <w:rPr>
          <w:rFonts w:ascii="Calibri" w:eastAsia="Calibri" w:hAnsi="Calibri" w:cs="Times New Roman"/>
          <w:sz w:val="24"/>
          <w:szCs w:val="24"/>
        </w:rPr>
        <w:t xml:space="preserve">the mental health </w:t>
      </w:r>
      <w:r w:rsidR="003B5662">
        <w:rPr>
          <w:rFonts w:ascii="Calibri" w:eastAsia="Calibri" w:hAnsi="Calibri" w:cs="Times New Roman"/>
          <w:sz w:val="24"/>
          <w:szCs w:val="24"/>
        </w:rPr>
        <w:t>workforce</w:t>
      </w:r>
      <w:r w:rsidR="003B5662" w:rsidRPr="00A43E12">
        <w:rPr>
          <w:rFonts w:ascii="Calibri" w:eastAsia="Calibri" w:hAnsi="Calibri" w:cs="Times New Roman"/>
          <w:sz w:val="24"/>
          <w:szCs w:val="24"/>
        </w:rPr>
        <w:t>s also tend</w:t>
      </w:r>
      <w:r w:rsidR="00A43E12" w:rsidRPr="00A43E12">
        <w:rPr>
          <w:rFonts w:ascii="Calibri" w:eastAsia="Calibri" w:hAnsi="Calibri" w:cs="Times New Roman"/>
          <w:sz w:val="24"/>
          <w:szCs w:val="24"/>
        </w:rPr>
        <w:t xml:space="preserve"> to contribute to perpetuation of stigma and discrimination. BPD patients compete with other patients for mental health resources and are often left behind</w:t>
      </w:r>
      <w:r w:rsidR="00565D6A">
        <w:rPr>
          <w:rFonts w:ascii="Calibri" w:eastAsia="Calibri" w:hAnsi="Calibri" w:cs="Times New Roman"/>
          <w:sz w:val="24"/>
          <w:szCs w:val="24"/>
        </w:rPr>
        <w:t xml:space="preserve"> or excluded</w:t>
      </w:r>
      <w:r w:rsidR="00A43E12" w:rsidRPr="00A43E12">
        <w:rPr>
          <w:rFonts w:ascii="Calibri" w:eastAsia="Calibri" w:hAnsi="Calibri" w:cs="Times New Roman"/>
          <w:sz w:val="24"/>
          <w:szCs w:val="24"/>
        </w:rPr>
        <w:t xml:space="preserve">. Most BPD patients do not receive evidence based treatments. </w:t>
      </w:r>
    </w:p>
    <w:p w14:paraId="1F3008B3" w14:textId="77777777" w:rsidR="00A43E12" w:rsidRPr="00A43E12" w:rsidRDefault="00A43E12" w:rsidP="00A43E12">
      <w:pPr>
        <w:spacing w:after="0"/>
        <w:jc w:val="both"/>
        <w:rPr>
          <w:rFonts w:ascii="Calibri" w:eastAsia="Calibri" w:hAnsi="Calibri" w:cs="Times New Roman"/>
          <w:sz w:val="24"/>
          <w:szCs w:val="24"/>
        </w:rPr>
      </w:pPr>
    </w:p>
    <w:p w14:paraId="10CA6AFC" w14:textId="4E90141F" w:rsidR="00A43E12" w:rsidRPr="00A43E12" w:rsidRDefault="00A43E12" w:rsidP="00A43E12">
      <w:pPr>
        <w:spacing w:after="0"/>
        <w:jc w:val="both"/>
        <w:rPr>
          <w:rFonts w:ascii="Calibri" w:eastAsia="Calibri" w:hAnsi="Calibri" w:cs="Times New Roman"/>
          <w:sz w:val="24"/>
          <w:szCs w:val="24"/>
        </w:rPr>
      </w:pPr>
      <w:r w:rsidRPr="00A43E12">
        <w:rPr>
          <w:rFonts w:ascii="Calibri" w:eastAsia="Calibri" w:hAnsi="Calibri" w:cs="Times New Roman"/>
          <w:sz w:val="24"/>
          <w:szCs w:val="24"/>
        </w:rPr>
        <w:t>In spite of the fact that the plight of people with BPD is quite confronting, we do not have a national strategy for addressing the</w:t>
      </w:r>
      <w:r w:rsidR="00D94F17">
        <w:rPr>
          <w:rFonts w:ascii="Calibri" w:eastAsia="Calibri" w:hAnsi="Calibri" w:cs="Times New Roman"/>
          <w:sz w:val="24"/>
          <w:szCs w:val="24"/>
        </w:rPr>
        <w:t>ir</w:t>
      </w:r>
      <w:r w:rsidRPr="00A43E12">
        <w:rPr>
          <w:rFonts w:ascii="Calibri" w:eastAsia="Calibri" w:hAnsi="Calibri" w:cs="Times New Roman"/>
          <w:sz w:val="24"/>
          <w:szCs w:val="24"/>
        </w:rPr>
        <w:t xml:space="preserve"> unmet treatment needs</w:t>
      </w:r>
      <w:r w:rsidR="00D94F17">
        <w:rPr>
          <w:rFonts w:ascii="Calibri" w:eastAsia="Calibri" w:hAnsi="Calibri" w:cs="Times New Roman"/>
          <w:sz w:val="24"/>
          <w:szCs w:val="24"/>
        </w:rPr>
        <w:t>.</w:t>
      </w:r>
      <w:r w:rsidRPr="00A43E12">
        <w:rPr>
          <w:rFonts w:ascii="Calibri" w:eastAsia="Calibri" w:hAnsi="Calibri" w:cs="Times New Roman"/>
          <w:sz w:val="24"/>
          <w:szCs w:val="24"/>
        </w:rPr>
        <w:t xml:space="preserve"> The NHMRC developed comprehensive and a world class clinical practice guidelines for BPD in 2012. However the implementation of the guidelines in the health sector has been minimal and disappointing.  </w:t>
      </w:r>
    </w:p>
    <w:p w14:paraId="4077029D" w14:textId="77777777" w:rsidR="00A43E12" w:rsidRPr="00A43E12" w:rsidRDefault="00A43E12" w:rsidP="00A43E12">
      <w:pPr>
        <w:spacing w:after="0"/>
        <w:jc w:val="both"/>
        <w:rPr>
          <w:rFonts w:ascii="Calibri" w:eastAsia="Calibri" w:hAnsi="Calibri" w:cs="Times New Roman"/>
          <w:sz w:val="24"/>
          <w:szCs w:val="24"/>
        </w:rPr>
      </w:pPr>
    </w:p>
    <w:p w14:paraId="30AC1C4D" w14:textId="299D86F2" w:rsidR="00A43E12" w:rsidRPr="00A43E12" w:rsidRDefault="00A43E12" w:rsidP="00A43E12">
      <w:pPr>
        <w:jc w:val="both"/>
        <w:rPr>
          <w:rFonts w:ascii="Calibri" w:eastAsia="Calibri" w:hAnsi="Calibri" w:cs="Calibri"/>
          <w:sz w:val="24"/>
          <w:szCs w:val="24"/>
        </w:rPr>
      </w:pPr>
      <w:r w:rsidRPr="00A43E12">
        <w:rPr>
          <w:rFonts w:ascii="Calibri" w:eastAsia="Calibri" w:hAnsi="Calibri" w:cs="Times New Roman"/>
          <w:sz w:val="24"/>
          <w:szCs w:val="24"/>
        </w:rPr>
        <w:t xml:space="preserve">On a positive note, plenty of good research has been done in the last two and a half decades in the field of BPD. </w:t>
      </w:r>
      <w:r w:rsidR="003B5662">
        <w:rPr>
          <w:rFonts w:ascii="Calibri" w:eastAsia="Calibri" w:hAnsi="Calibri" w:cs="Times New Roman"/>
          <w:sz w:val="24"/>
          <w:szCs w:val="24"/>
        </w:rPr>
        <w:t xml:space="preserve">The diagnosis of BPD is now well established. Brain mechanisms that are involved in the regulation of emotions in BPD are much better understood. </w:t>
      </w:r>
      <w:r w:rsidRPr="00A43E12">
        <w:rPr>
          <w:rFonts w:ascii="Calibri" w:eastAsia="Calibri" w:hAnsi="Calibri" w:cs="Times New Roman"/>
          <w:sz w:val="24"/>
          <w:szCs w:val="24"/>
        </w:rPr>
        <w:t xml:space="preserve">It is now clear that BPD is an eminently treatable disorder and several effective evidence based psychotherapy treatments are available. It is also well documented that most persons with BPD achieve symptomatic recovery. Only a few people with BPD require lifelong treatment. A 16 year follow up study (Zanarini 2012) of BPD showed that up to </w:t>
      </w:r>
      <w:r w:rsidRPr="00A43E12">
        <w:rPr>
          <w:rFonts w:ascii="Calibri" w:eastAsia="Calibri" w:hAnsi="Calibri" w:cs="Calibri"/>
          <w:sz w:val="24"/>
          <w:szCs w:val="24"/>
        </w:rPr>
        <w:t xml:space="preserve">99% of patients achieved symptomatic remission for a 2 year period and 78% for an 8 year period. The study also reported </w:t>
      </w:r>
      <w:r w:rsidR="002C7357" w:rsidRPr="00A43E12">
        <w:rPr>
          <w:rFonts w:ascii="Calibri" w:eastAsia="Calibri" w:hAnsi="Calibri" w:cs="Calibri"/>
          <w:sz w:val="24"/>
          <w:szCs w:val="24"/>
        </w:rPr>
        <w:t xml:space="preserve">a very low </w:t>
      </w:r>
      <w:r w:rsidR="002C7357">
        <w:rPr>
          <w:rFonts w:ascii="Calibri" w:eastAsia="Calibri" w:hAnsi="Calibri" w:cs="Calibri"/>
          <w:sz w:val="24"/>
          <w:szCs w:val="24"/>
        </w:rPr>
        <w:t>rate</w:t>
      </w:r>
      <w:r w:rsidR="003B5662">
        <w:rPr>
          <w:rFonts w:ascii="Calibri" w:eastAsia="Calibri" w:hAnsi="Calibri" w:cs="Calibri"/>
          <w:sz w:val="24"/>
          <w:szCs w:val="24"/>
        </w:rPr>
        <w:t xml:space="preserve"> of </w:t>
      </w:r>
      <w:r w:rsidRPr="00A43E12">
        <w:rPr>
          <w:rFonts w:ascii="Calibri" w:eastAsia="Calibri" w:hAnsi="Calibri" w:cs="Calibri"/>
          <w:sz w:val="24"/>
          <w:szCs w:val="24"/>
        </w:rPr>
        <w:t>relapse</w:t>
      </w:r>
      <w:r w:rsidR="003B5662">
        <w:rPr>
          <w:rFonts w:ascii="Calibri" w:eastAsia="Calibri" w:hAnsi="Calibri" w:cs="Calibri"/>
          <w:sz w:val="24"/>
          <w:szCs w:val="24"/>
        </w:rPr>
        <w:t xml:space="preserve"> of BPD after achieving a period of symptom remission. </w:t>
      </w:r>
      <w:r w:rsidRPr="00A43E12">
        <w:rPr>
          <w:rFonts w:ascii="Calibri" w:eastAsia="Calibri" w:hAnsi="Calibri" w:cs="Calibri"/>
          <w:sz w:val="24"/>
          <w:szCs w:val="24"/>
        </w:rPr>
        <w:t xml:space="preserve"> </w:t>
      </w:r>
    </w:p>
    <w:p w14:paraId="55C67297" w14:textId="1D1F939A" w:rsidR="00A43E12" w:rsidRP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t>Unfortunately there are no medications to date that are helpful and specifically indicated or patented for BPD.</w:t>
      </w:r>
      <w:r w:rsidR="00565D6A">
        <w:rPr>
          <w:rFonts w:ascii="Calibri" w:eastAsia="Calibri" w:hAnsi="Calibri" w:cs="Times New Roman"/>
          <w:sz w:val="24"/>
          <w:szCs w:val="24"/>
        </w:rPr>
        <w:t xml:space="preserve"> However there are </w:t>
      </w:r>
      <w:r w:rsidR="003B5662">
        <w:rPr>
          <w:rFonts w:ascii="Calibri" w:eastAsia="Calibri" w:hAnsi="Calibri" w:cs="Times New Roman"/>
          <w:sz w:val="24"/>
          <w:szCs w:val="24"/>
        </w:rPr>
        <w:t xml:space="preserve">several well established </w:t>
      </w:r>
      <w:r w:rsidR="00565D6A">
        <w:rPr>
          <w:rFonts w:ascii="Calibri" w:eastAsia="Calibri" w:hAnsi="Calibri" w:cs="Times New Roman"/>
          <w:sz w:val="24"/>
          <w:szCs w:val="24"/>
        </w:rPr>
        <w:t xml:space="preserve">evidence based effective psychological treatments </w:t>
      </w:r>
      <w:r w:rsidR="003B5662">
        <w:rPr>
          <w:rFonts w:ascii="Calibri" w:eastAsia="Calibri" w:hAnsi="Calibri" w:cs="Times New Roman"/>
          <w:sz w:val="24"/>
          <w:szCs w:val="24"/>
        </w:rPr>
        <w:t xml:space="preserve">for BPD. </w:t>
      </w:r>
      <w:r w:rsidR="00565D6A">
        <w:rPr>
          <w:rFonts w:ascii="Calibri" w:eastAsia="Calibri" w:hAnsi="Calibri" w:cs="Times New Roman"/>
          <w:sz w:val="24"/>
          <w:szCs w:val="24"/>
        </w:rPr>
        <w:t xml:space="preserve"> </w:t>
      </w:r>
    </w:p>
    <w:p w14:paraId="3926E2AC" w14:textId="77777777" w:rsidR="00A43E12" w:rsidRP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t xml:space="preserve">Overall the therapeutic nihilism of the past has been replaced with hope and optimism, at least for those who work in specialist centres and amongst the scientific community. </w:t>
      </w:r>
    </w:p>
    <w:p w14:paraId="23D2B5D4" w14:textId="77777777" w:rsidR="00A43E12" w:rsidRPr="00A43E12" w:rsidRDefault="00A43E12" w:rsidP="00A43E12">
      <w:pPr>
        <w:keepNext/>
        <w:keepLines/>
        <w:spacing w:before="480" w:after="0"/>
        <w:outlineLvl w:val="0"/>
        <w:rPr>
          <w:rFonts w:ascii="Calibri Light" w:eastAsia="Times New Roman" w:hAnsi="Calibri Light" w:cs="Times New Roman"/>
          <w:b/>
          <w:bCs/>
          <w:color w:val="2E74B5"/>
          <w:sz w:val="40"/>
          <w:szCs w:val="40"/>
          <w:u w:val="single"/>
        </w:rPr>
      </w:pPr>
      <w:r w:rsidRPr="00A43E12">
        <w:rPr>
          <w:rFonts w:ascii="Calibri Light" w:eastAsia="Times New Roman" w:hAnsi="Calibri Light" w:cs="Times New Roman"/>
          <w:b/>
          <w:bCs/>
          <w:color w:val="2E74B5"/>
          <w:sz w:val="40"/>
          <w:szCs w:val="40"/>
          <w:u w:val="single"/>
        </w:rPr>
        <w:t>Challenges facing us</w:t>
      </w:r>
    </w:p>
    <w:p w14:paraId="65965B95" w14:textId="3DB8A425" w:rsidR="00A43E12" w:rsidRP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t>Given the fact that we have a population prevalence of at least 1% of BPD, we have at</w:t>
      </w:r>
      <w:r w:rsidR="001A4F37">
        <w:rPr>
          <w:rFonts w:ascii="Calibri" w:eastAsia="Calibri" w:hAnsi="Calibri" w:cs="Times New Roman"/>
          <w:sz w:val="24"/>
          <w:szCs w:val="24"/>
        </w:rPr>
        <w:t xml:space="preserve"> the minimum</w:t>
      </w:r>
      <w:r w:rsidRPr="00A43E12">
        <w:rPr>
          <w:rFonts w:ascii="Calibri" w:eastAsia="Calibri" w:hAnsi="Calibri" w:cs="Times New Roman"/>
          <w:sz w:val="24"/>
          <w:szCs w:val="24"/>
        </w:rPr>
        <w:t xml:space="preserve"> 240, 000 people with BPD needing urgent care and evidence based treatments. We have a mental health workforce that is poorly trained in the management and treatment </w:t>
      </w:r>
      <w:r w:rsidR="001A4F37">
        <w:rPr>
          <w:rFonts w:ascii="Calibri" w:eastAsia="Calibri" w:hAnsi="Calibri" w:cs="Times New Roman"/>
          <w:sz w:val="24"/>
          <w:szCs w:val="24"/>
        </w:rPr>
        <w:t xml:space="preserve">of </w:t>
      </w:r>
      <w:r w:rsidRPr="00A43E12">
        <w:rPr>
          <w:rFonts w:ascii="Calibri" w:eastAsia="Calibri" w:hAnsi="Calibri" w:cs="Times New Roman"/>
          <w:sz w:val="24"/>
          <w:szCs w:val="24"/>
        </w:rPr>
        <w:t xml:space="preserve">BPD </w:t>
      </w:r>
      <w:r w:rsidR="001A4F37" w:rsidRPr="00A43E12">
        <w:rPr>
          <w:rFonts w:ascii="Calibri" w:eastAsia="Calibri" w:hAnsi="Calibri" w:cs="Times New Roman"/>
          <w:sz w:val="24"/>
          <w:szCs w:val="24"/>
        </w:rPr>
        <w:t xml:space="preserve">using </w:t>
      </w:r>
      <w:r w:rsidRPr="00A43E12">
        <w:rPr>
          <w:rFonts w:ascii="Calibri" w:eastAsia="Calibri" w:hAnsi="Calibri" w:cs="Times New Roman"/>
          <w:sz w:val="24"/>
          <w:szCs w:val="24"/>
        </w:rPr>
        <w:t xml:space="preserve">specific therapies. The Australian Mental Health Services are not ideally set up for managing BPD. </w:t>
      </w:r>
      <w:r w:rsidR="001A4F37">
        <w:rPr>
          <w:rFonts w:ascii="Calibri" w:eastAsia="Calibri" w:hAnsi="Calibri" w:cs="Times New Roman"/>
          <w:sz w:val="24"/>
          <w:szCs w:val="24"/>
        </w:rPr>
        <w:t xml:space="preserve">They were set up to treat major psychotic and mood disorders predominantly with pharmacotherapy. </w:t>
      </w:r>
      <w:r w:rsidRPr="00A43E12">
        <w:rPr>
          <w:rFonts w:ascii="Calibri" w:eastAsia="Calibri" w:hAnsi="Calibri" w:cs="Times New Roman"/>
          <w:sz w:val="24"/>
          <w:szCs w:val="24"/>
        </w:rPr>
        <w:t xml:space="preserve">Most people with BPD get management </w:t>
      </w:r>
      <w:r w:rsidRPr="00A43E12">
        <w:rPr>
          <w:rFonts w:ascii="Calibri" w:eastAsia="Calibri" w:hAnsi="Calibri" w:cs="Times New Roman"/>
          <w:sz w:val="24"/>
          <w:szCs w:val="24"/>
        </w:rPr>
        <w:lastRenderedPageBreak/>
        <w:t xml:space="preserve">and not evidence based psychological treatments in mental health services. People with BPD and their families face significant stigma and discrimination </w:t>
      </w:r>
      <w:r w:rsidR="00565D6A">
        <w:rPr>
          <w:rFonts w:ascii="Calibri" w:eastAsia="Calibri" w:hAnsi="Calibri" w:cs="Times New Roman"/>
          <w:sz w:val="24"/>
          <w:szCs w:val="24"/>
        </w:rPr>
        <w:t xml:space="preserve">and are frequently excluded </w:t>
      </w:r>
      <w:r w:rsidRPr="00A43E12">
        <w:rPr>
          <w:rFonts w:ascii="Calibri" w:eastAsia="Calibri" w:hAnsi="Calibri" w:cs="Times New Roman"/>
          <w:sz w:val="24"/>
          <w:szCs w:val="24"/>
        </w:rPr>
        <w:t xml:space="preserve">when </w:t>
      </w:r>
      <w:r w:rsidR="00565D6A">
        <w:rPr>
          <w:rFonts w:ascii="Calibri" w:eastAsia="Calibri" w:hAnsi="Calibri" w:cs="Times New Roman"/>
          <w:sz w:val="24"/>
          <w:szCs w:val="24"/>
        </w:rPr>
        <w:t xml:space="preserve">they </w:t>
      </w:r>
      <w:r w:rsidR="002C7357">
        <w:rPr>
          <w:rFonts w:ascii="Calibri" w:eastAsia="Calibri" w:hAnsi="Calibri" w:cs="Times New Roman"/>
          <w:sz w:val="24"/>
          <w:szCs w:val="24"/>
        </w:rPr>
        <w:t xml:space="preserve">attempt </w:t>
      </w:r>
      <w:r w:rsidR="002C7357" w:rsidRPr="00A43E12">
        <w:rPr>
          <w:rFonts w:ascii="Calibri" w:eastAsia="Calibri" w:hAnsi="Calibri" w:cs="Times New Roman"/>
          <w:sz w:val="24"/>
          <w:szCs w:val="24"/>
        </w:rPr>
        <w:t>to</w:t>
      </w:r>
      <w:r w:rsidRPr="00A43E12">
        <w:rPr>
          <w:rFonts w:ascii="Calibri" w:eastAsia="Calibri" w:hAnsi="Calibri" w:cs="Times New Roman"/>
          <w:sz w:val="24"/>
          <w:szCs w:val="24"/>
        </w:rPr>
        <w:t xml:space="preserve"> access services from emergency departments and mental health services. </w:t>
      </w:r>
      <w:r w:rsidR="00565D6A">
        <w:rPr>
          <w:rFonts w:ascii="Calibri" w:eastAsia="Calibri" w:hAnsi="Calibri" w:cs="Times New Roman"/>
          <w:sz w:val="24"/>
          <w:szCs w:val="24"/>
        </w:rPr>
        <w:t xml:space="preserve">It is appreciated </w:t>
      </w:r>
      <w:r w:rsidR="002C7357">
        <w:rPr>
          <w:rFonts w:ascii="Calibri" w:eastAsia="Calibri" w:hAnsi="Calibri" w:cs="Times New Roman"/>
          <w:sz w:val="24"/>
          <w:szCs w:val="24"/>
        </w:rPr>
        <w:t>that</w:t>
      </w:r>
      <w:r w:rsidR="002C7357" w:rsidRPr="00A43E12">
        <w:rPr>
          <w:rFonts w:ascii="Calibri" w:eastAsia="Calibri" w:hAnsi="Calibri" w:cs="Times New Roman"/>
          <w:sz w:val="24"/>
          <w:szCs w:val="24"/>
        </w:rPr>
        <w:t xml:space="preserve"> the</w:t>
      </w:r>
      <w:r w:rsidRPr="00A43E12">
        <w:rPr>
          <w:rFonts w:ascii="Calibri" w:eastAsia="Calibri" w:hAnsi="Calibri" w:cs="Times New Roman"/>
          <w:sz w:val="24"/>
          <w:szCs w:val="24"/>
        </w:rPr>
        <w:t xml:space="preserve"> mental health services are struggling with inadequate resources</w:t>
      </w:r>
      <w:r w:rsidR="00565D6A">
        <w:rPr>
          <w:rFonts w:ascii="Calibri" w:eastAsia="Calibri" w:hAnsi="Calibri" w:cs="Times New Roman"/>
          <w:sz w:val="24"/>
          <w:szCs w:val="24"/>
        </w:rPr>
        <w:t xml:space="preserve"> and it is people with a diagnosis of BPD who are most heavily impacted by this. Given the high rate of suicide and </w:t>
      </w:r>
      <w:r w:rsidR="001A4F37">
        <w:rPr>
          <w:rFonts w:ascii="Calibri" w:eastAsia="Calibri" w:hAnsi="Calibri" w:cs="Times New Roman"/>
          <w:sz w:val="24"/>
          <w:szCs w:val="24"/>
        </w:rPr>
        <w:t>self-harm</w:t>
      </w:r>
      <w:r w:rsidR="00565D6A">
        <w:rPr>
          <w:rFonts w:ascii="Calibri" w:eastAsia="Calibri" w:hAnsi="Calibri" w:cs="Times New Roman"/>
          <w:sz w:val="24"/>
          <w:szCs w:val="24"/>
        </w:rPr>
        <w:t xml:space="preserve"> characteristic</w:t>
      </w:r>
      <w:r w:rsidR="001A4F37">
        <w:rPr>
          <w:rFonts w:ascii="Calibri" w:eastAsia="Calibri" w:hAnsi="Calibri" w:cs="Times New Roman"/>
          <w:sz w:val="24"/>
          <w:szCs w:val="24"/>
        </w:rPr>
        <w:t>s</w:t>
      </w:r>
      <w:r w:rsidR="00565D6A">
        <w:rPr>
          <w:rFonts w:ascii="Calibri" w:eastAsia="Calibri" w:hAnsi="Calibri" w:cs="Times New Roman"/>
          <w:sz w:val="24"/>
          <w:szCs w:val="24"/>
        </w:rPr>
        <w:t xml:space="preserve"> of BPD and the national intent to decrease the suicide rate, attention must be given to responding more positively to people with BPD. </w:t>
      </w:r>
    </w:p>
    <w:p w14:paraId="54444D9A" w14:textId="05AD0351" w:rsidR="00A43E12" w:rsidRP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t xml:space="preserve">NHMRC guidelines suggest making a diagnosis of BPD after age 12. Unfortunately most adolescents who suffer BPD do not get diagnosed with BPD until age 18. This means precious opportunity for early interventions is lost. </w:t>
      </w:r>
      <w:r w:rsidR="002C7357">
        <w:rPr>
          <w:rFonts w:ascii="Calibri" w:eastAsia="Calibri" w:hAnsi="Calibri" w:cs="Times New Roman"/>
          <w:sz w:val="24"/>
          <w:szCs w:val="24"/>
        </w:rPr>
        <w:t xml:space="preserve">Prof </w:t>
      </w:r>
      <w:r w:rsidRPr="00A43E12">
        <w:rPr>
          <w:rFonts w:ascii="Calibri" w:eastAsia="Calibri" w:hAnsi="Calibri" w:cs="Times New Roman"/>
          <w:sz w:val="24"/>
          <w:szCs w:val="24"/>
        </w:rPr>
        <w:t>Chanen</w:t>
      </w:r>
      <w:r w:rsidR="001A4F37">
        <w:rPr>
          <w:rFonts w:ascii="Calibri" w:eastAsia="Calibri" w:hAnsi="Calibri" w:cs="Times New Roman"/>
          <w:sz w:val="24"/>
          <w:szCs w:val="24"/>
        </w:rPr>
        <w:t xml:space="preserve">, one of the leading global </w:t>
      </w:r>
      <w:r w:rsidR="002C7357">
        <w:rPr>
          <w:rFonts w:ascii="Calibri" w:eastAsia="Calibri" w:hAnsi="Calibri" w:cs="Times New Roman"/>
          <w:sz w:val="24"/>
          <w:szCs w:val="24"/>
        </w:rPr>
        <w:t>experts</w:t>
      </w:r>
      <w:r w:rsidR="001A4F37">
        <w:rPr>
          <w:rFonts w:ascii="Calibri" w:eastAsia="Calibri" w:hAnsi="Calibri" w:cs="Times New Roman"/>
          <w:sz w:val="24"/>
          <w:szCs w:val="24"/>
        </w:rPr>
        <w:t xml:space="preserve"> on BPD</w:t>
      </w:r>
      <w:r w:rsidRPr="00A43E12">
        <w:rPr>
          <w:rFonts w:ascii="Calibri" w:eastAsia="Calibri" w:hAnsi="Calibri" w:cs="Times New Roman"/>
          <w:sz w:val="24"/>
          <w:szCs w:val="24"/>
        </w:rPr>
        <w:t xml:space="preserve"> has demonstrated that adolescents with BPD can be treated with treatments that are appropriately developed for them. </w:t>
      </w:r>
    </w:p>
    <w:p w14:paraId="5B61EB0E" w14:textId="77777777" w:rsidR="00A43E12" w:rsidRPr="00A43E12" w:rsidRDefault="00A43E12" w:rsidP="00A43E12">
      <w:pPr>
        <w:spacing w:after="0" w:line="240" w:lineRule="auto"/>
        <w:rPr>
          <w:rFonts w:ascii="Calibri" w:eastAsia="Calibri" w:hAnsi="Calibri" w:cs="Times New Roman"/>
        </w:rPr>
      </w:pPr>
      <w:r w:rsidRPr="00A43E12">
        <w:rPr>
          <w:rFonts w:ascii="Calibri" w:eastAsia="Calibri" w:hAnsi="Calibri" w:cs="Times New Roman"/>
        </w:rPr>
        <w:t xml:space="preserve">According to the NHMRC Clinical Practice Guidelines for the Management of BPD: </w:t>
      </w:r>
    </w:p>
    <w:p w14:paraId="56835752" w14:textId="77777777" w:rsidR="00A43E12" w:rsidRPr="00A43E12" w:rsidRDefault="00A43E12" w:rsidP="00A43E12">
      <w:pPr>
        <w:spacing w:after="0" w:line="240" w:lineRule="auto"/>
        <w:ind w:left="426"/>
        <w:rPr>
          <w:rFonts w:ascii="Calibri" w:eastAsia="Calibri" w:hAnsi="Calibri" w:cs="Times New Roman"/>
          <w:i/>
        </w:rPr>
      </w:pPr>
      <w:r w:rsidRPr="00A43E12">
        <w:rPr>
          <w:rFonts w:ascii="Calibri" w:eastAsia="Calibri" w:hAnsi="Calibri" w:cs="Times New Roman"/>
          <w:i/>
        </w:rPr>
        <w:t xml:space="preserve"> ‘in  people aged 12-18, the presence of any of the following features indicates the need for a full assessment for BPD: frequent suicidal or self-harming behaviour, marked emotional instability, other psychiatric conditions (e.g. mood disorders, substance abuse disorders, disruptive behaviour disorders or anxiety disorders), non-response to established treatments for current symptoms, high level of impairment in general psychosocial functioning, self-care, and peer relationships and family relationships.   </w:t>
      </w:r>
    </w:p>
    <w:p w14:paraId="07B9B976" w14:textId="77777777" w:rsidR="00A43E12" w:rsidRPr="00A43E12" w:rsidRDefault="00A43E12" w:rsidP="00A43E12">
      <w:pPr>
        <w:spacing w:after="0" w:line="240" w:lineRule="auto"/>
        <w:ind w:left="426"/>
        <w:rPr>
          <w:rFonts w:ascii="Calibri" w:eastAsia="Calibri" w:hAnsi="Calibri" w:cs="Times New Roman"/>
          <w:i/>
        </w:rPr>
      </w:pPr>
      <w:r w:rsidRPr="00A43E12">
        <w:rPr>
          <w:rFonts w:ascii="Calibri" w:eastAsia="Calibri" w:hAnsi="Calibri" w:cs="Times New Roman"/>
          <w:i/>
        </w:rPr>
        <w:t xml:space="preserve">Although some clinicians have been concerned that it may be inappropriate to diagnose a personality disorder in a young person whose brain is still developing, current evidence shows that diagnostic criteria for BPD in a person under 18 years are as reliable and valid as in adults and the diagnosis is similarly stable over time as for adults.  BPD diagnosed in adolescence is associated with serious and persistent morbidity in adulthood.  Accordingly, the diagnosis can be made with reasonable confidence when a person aged 12-18 years meets diagnostic criteria for BPD. </w:t>
      </w:r>
    </w:p>
    <w:p w14:paraId="7B0CA115" w14:textId="77777777" w:rsidR="00A43E12" w:rsidRPr="00A43E12" w:rsidRDefault="00A43E12" w:rsidP="00A43E12">
      <w:pPr>
        <w:spacing w:after="0" w:line="240" w:lineRule="auto"/>
        <w:ind w:left="426"/>
        <w:rPr>
          <w:rFonts w:ascii="Calibri" w:eastAsia="Calibri" w:hAnsi="Calibri" w:cs="Times New Roman"/>
          <w:i/>
        </w:rPr>
      </w:pPr>
      <w:r w:rsidRPr="00A43E12">
        <w:rPr>
          <w:rFonts w:ascii="Calibri" w:eastAsia="Calibri" w:hAnsi="Calibri" w:cs="Times New Roman"/>
          <w:i/>
        </w:rPr>
        <w:t>The issue of whether or not to tell an adolescent that they have BPD has been controversial.  Some health professionals have preferred to withhold the diagnosis, or even when confident of its accuracy, due to concerns about stigma and discrimination the person may experience as a result of the BPD label.  However, prompt disclosure of the diagnosis has potential benefits.  Young people often experience relief when they learn that the difficulties they have been experiencing can be attributed to an identified syndrome and that effective treatment is available’</w:t>
      </w:r>
    </w:p>
    <w:p w14:paraId="2E8C8BD4" w14:textId="77777777" w:rsidR="00A43E12" w:rsidRPr="00A43E12" w:rsidRDefault="00A43E12" w:rsidP="00A43E12">
      <w:pPr>
        <w:spacing w:after="0" w:line="240" w:lineRule="auto"/>
        <w:rPr>
          <w:rFonts w:ascii="Calibri" w:eastAsia="Calibri" w:hAnsi="Calibri" w:cs="Times New Roman"/>
          <w:i/>
        </w:rPr>
      </w:pPr>
    </w:p>
    <w:p w14:paraId="60DD1EC1" w14:textId="77777777" w:rsidR="00A43E12" w:rsidRPr="00A43E12" w:rsidRDefault="00A43E12" w:rsidP="00A43E12">
      <w:pPr>
        <w:spacing w:after="0" w:line="240" w:lineRule="auto"/>
        <w:rPr>
          <w:rFonts w:ascii="Calibri" w:eastAsia="Calibri" w:hAnsi="Calibri" w:cs="Times New Roman"/>
        </w:rPr>
      </w:pPr>
      <w:r w:rsidRPr="00A43E12">
        <w:rPr>
          <w:rFonts w:ascii="Calibri" w:eastAsia="Calibri" w:hAnsi="Calibri" w:cs="Times New Roman"/>
        </w:rPr>
        <w:t>The guideline document further states that:</w:t>
      </w:r>
    </w:p>
    <w:p w14:paraId="1DF1AAAE" w14:textId="77777777" w:rsidR="00A43E12" w:rsidRPr="00A43E12" w:rsidRDefault="00A43E12" w:rsidP="00A43E12">
      <w:pPr>
        <w:spacing w:after="0" w:line="240" w:lineRule="auto"/>
        <w:ind w:left="426"/>
        <w:rPr>
          <w:rFonts w:ascii="Calibri" w:eastAsia="Calibri" w:hAnsi="Calibri" w:cs="Times New Roman"/>
          <w:i/>
        </w:rPr>
      </w:pPr>
      <w:r w:rsidRPr="00A43E12">
        <w:rPr>
          <w:rFonts w:ascii="Calibri" w:eastAsia="Calibri" w:hAnsi="Calibri" w:cs="Times New Roman"/>
          <w:i/>
        </w:rPr>
        <w:t xml:space="preserve"> ‘Increased rates of identification of people with features of BPD, including adolescents with early features of BPD in primary care and emergency departments could result in early referral to a specialist, specialised and allied health services for thorough assessment and earlier diagnosis, in turn leading to prompt treatment.  </w:t>
      </w:r>
    </w:p>
    <w:p w14:paraId="5B2DA382" w14:textId="77777777" w:rsidR="00A43E12" w:rsidRPr="00A43E12" w:rsidRDefault="00A43E12" w:rsidP="00A43E12">
      <w:pPr>
        <w:spacing w:after="0" w:line="240" w:lineRule="auto"/>
        <w:ind w:left="426"/>
        <w:rPr>
          <w:rFonts w:ascii="Calibri" w:eastAsia="Calibri" w:hAnsi="Calibri" w:cs="Times New Roman"/>
          <w:i/>
        </w:rPr>
      </w:pPr>
      <w:r w:rsidRPr="00A43E12">
        <w:rPr>
          <w:rFonts w:ascii="Calibri" w:eastAsia="Calibri" w:hAnsi="Calibri" w:cs="Times New Roman"/>
          <w:i/>
        </w:rPr>
        <w:t>Effective identification and referral to people with features of BPD would necessitate adequate access to referral services in all regions, and effective referral pathways would need to be established within each service or organisation.  The availability and affordability of such services varies across and within jurisdictions.</w:t>
      </w:r>
    </w:p>
    <w:p w14:paraId="00E6AB51" w14:textId="13EA701B" w:rsidR="00A43E12" w:rsidRPr="00A43E12" w:rsidRDefault="00A43E12" w:rsidP="00A43E12">
      <w:pPr>
        <w:spacing w:after="0" w:line="240" w:lineRule="auto"/>
        <w:ind w:left="426"/>
        <w:rPr>
          <w:rFonts w:ascii="Calibri" w:eastAsia="Calibri" w:hAnsi="Calibri" w:cs="Times New Roman"/>
          <w:i/>
        </w:rPr>
      </w:pPr>
      <w:r w:rsidRPr="00A43E12">
        <w:rPr>
          <w:rFonts w:ascii="Calibri" w:eastAsia="Calibri" w:hAnsi="Calibri" w:cs="Times New Roman"/>
          <w:i/>
        </w:rPr>
        <w:t xml:space="preserve">Early detection might lead to higher rates of BPD diagnosis and treatment.  The care of people with BPD will require investment in resources, additional training and services.  However, early referral to effective treatment, particularly for adolescents and young people, is likely to improve long term clinical outcomes and result in decreased utilisation of health services over the </w:t>
      </w:r>
      <w:r w:rsidRPr="00A43E12">
        <w:rPr>
          <w:rFonts w:ascii="Calibri" w:eastAsia="Calibri" w:hAnsi="Calibri" w:cs="Times New Roman"/>
          <w:i/>
        </w:rPr>
        <w:lastRenderedPageBreak/>
        <w:t>person’s lifetime.  In contrast, delayed or incorrect diagnosis is likely to delay effective treatment and result in high use of health services</w:t>
      </w:r>
      <w:r w:rsidR="001A4F37">
        <w:rPr>
          <w:rFonts w:ascii="Calibri" w:eastAsia="Calibri" w:hAnsi="Calibri" w:cs="Times New Roman"/>
          <w:i/>
        </w:rPr>
        <w:t>.</w:t>
      </w:r>
      <w:r w:rsidR="00F8482B">
        <w:rPr>
          <w:rFonts w:ascii="Calibri" w:eastAsia="Calibri" w:hAnsi="Calibri" w:cs="Times New Roman"/>
          <w:i/>
        </w:rPr>
        <w:t xml:space="preserve"> </w:t>
      </w:r>
    </w:p>
    <w:p w14:paraId="2C46E3EC" w14:textId="77777777" w:rsidR="00A43E12" w:rsidRPr="00A43E12" w:rsidRDefault="00A43E12" w:rsidP="00A43E12">
      <w:pPr>
        <w:spacing w:after="0" w:line="240" w:lineRule="auto"/>
        <w:ind w:left="426"/>
        <w:rPr>
          <w:rFonts w:ascii="Calibri" w:eastAsia="Calibri" w:hAnsi="Calibri" w:cs="Times New Roman"/>
          <w:i/>
        </w:rPr>
      </w:pPr>
      <w:r w:rsidRPr="00A43E12">
        <w:rPr>
          <w:rFonts w:ascii="Calibri" w:eastAsia="Calibri" w:hAnsi="Calibri" w:cs="Times New Roman"/>
          <w:i/>
        </w:rPr>
        <w:t>The diagnosis of BPD in an adolescent of young person requires youth mental health experience and expertise.  Early detection is likely to lead to higher rates of BPD diagnosis and treatment among adolescents and young adults, who will required access to appropriate youth-oriented treatment services.  Increased demand may result in a requirement for expansion of youth-oriented treatment services and more health professionals maybe required to undergo specific training’.</w:t>
      </w:r>
    </w:p>
    <w:p w14:paraId="5964F3F8" w14:textId="77777777" w:rsidR="002C7357" w:rsidRDefault="002C7357" w:rsidP="00A43E12">
      <w:pPr>
        <w:rPr>
          <w:rFonts w:ascii="Calibri" w:eastAsia="Calibri" w:hAnsi="Calibri" w:cs="Times New Roman"/>
          <w:sz w:val="24"/>
          <w:szCs w:val="24"/>
        </w:rPr>
      </w:pPr>
    </w:p>
    <w:p w14:paraId="36A28FA1" w14:textId="23DB83F7" w:rsidR="00A43E12" w:rsidRP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t>There are very few specialist personality disorder services that can advocate for BPD, educate and train mental health workforce in the treatment and management of BPD. Even well-established state-wide specialist services such as Spectrum, personality disorder service for Victoria can only provide some care for about 500 people with BPD in a year. Given the context most BPD patients are and will always be, treated within generalist rather than specialist</w:t>
      </w:r>
      <w:r w:rsidR="001A4F37">
        <w:rPr>
          <w:rFonts w:ascii="Calibri" w:eastAsia="Calibri" w:hAnsi="Calibri" w:cs="Times New Roman"/>
          <w:sz w:val="24"/>
          <w:szCs w:val="24"/>
        </w:rPr>
        <w:t xml:space="preserve"> mental health </w:t>
      </w:r>
      <w:r w:rsidRPr="00A43E12">
        <w:rPr>
          <w:rFonts w:ascii="Calibri" w:eastAsia="Calibri" w:hAnsi="Calibri" w:cs="Times New Roman"/>
          <w:sz w:val="24"/>
          <w:szCs w:val="24"/>
        </w:rPr>
        <w:t>treatment settings.</w:t>
      </w:r>
    </w:p>
    <w:p w14:paraId="156CEFFD" w14:textId="56A8FC03" w:rsidR="00A43E12" w:rsidRP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t xml:space="preserve">There is a huge unmet treatment need for BPD. Primary care sector is again not equipped to adequately detect and manage BPD. Even if </w:t>
      </w:r>
      <w:r w:rsidR="004A73B6" w:rsidRPr="00A43E12">
        <w:rPr>
          <w:rFonts w:ascii="Calibri" w:eastAsia="Calibri" w:hAnsi="Calibri" w:cs="Times New Roman"/>
          <w:sz w:val="24"/>
          <w:szCs w:val="24"/>
        </w:rPr>
        <w:t>detected</w:t>
      </w:r>
      <w:r w:rsidR="004A73B6">
        <w:rPr>
          <w:rFonts w:ascii="Calibri" w:eastAsia="Calibri" w:hAnsi="Calibri" w:cs="Times New Roman"/>
          <w:sz w:val="24"/>
          <w:szCs w:val="24"/>
        </w:rPr>
        <w:t xml:space="preserve">, </w:t>
      </w:r>
      <w:r w:rsidR="004A73B6" w:rsidRPr="00A43E12">
        <w:rPr>
          <w:rFonts w:ascii="Calibri" w:eastAsia="Calibri" w:hAnsi="Calibri" w:cs="Times New Roman"/>
          <w:sz w:val="24"/>
          <w:szCs w:val="24"/>
        </w:rPr>
        <w:t>general</w:t>
      </w:r>
      <w:r w:rsidRPr="00A43E12">
        <w:rPr>
          <w:rFonts w:ascii="Calibri" w:eastAsia="Calibri" w:hAnsi="Calibri" w:cs="Times New Roman"/>
          <w:sz w:val="24"/>
          <w:szCs w:val="24"/>
        </w:rPr>
        <w:t xml:space="preserve"> practitioners</w:t>
      </w:r>
      <w:r w:rsidR="001A4F37">
        <w:rPr>
          <w:rFonts w:ascii="Calibri" w:eastAsia="Calibri" w:hAnsi="Calibri" w:cs="Times New Roman"/>
          <w:sz w:val="24"/>
          <w:szCs w:val="24"/>
        </w:rPr>
        <w:t xml:space="preserve"> (GP)</w:t>
      </w:r>
      <w:r w:rsidRPr="00A43E12">
        <w:rPr>
          <w:rFonts w:ascii="Calibri" w:eastAsia="Calibri" w:hAnsi="Calibri" w:cs="Times New Roman"/>
          <w:sz w:val="24"/>
          <w:szCs w:val="24"/>
        </w:rPr>
        <w:t xml:space="preserve">are faced with a paucity of specialist </w:t>
      </w:r>
      <w:r w:rsidR="001A4F37">
        <w:rPr>
          <w:rFonts w:ascii="Calibri" w:eastAsia="Calibri" w:hAnsi="Calibri" w:cs="Times New Roman"/>
          <w:sz w:val="24"/>
          <w:szCs w:val="24"/>
        </w:rPr>
        <w:t xml:space="preserve">psychologists, </w:t>
      </w:r>
      <w:r w:rsidRPr="00A43E12">
        <w:rPr>
          <w:rFonts w:ascii="Calibri" w:eastAsia="Calibri" w:hAnsi="Calibri" w:cs="Times New Roman"/>
          <w:sz w:val="24"/>
          <w:szCs w:val="24"/>
        </w:rPr>
        <w:t>psychiatrists</w:t>
      </w:r>
      <w:r w:rsidR="001A4F37">
        <w:rPr>
          <w:rFonts w:ascii="Calibri" w:eastAsia="Calibri" w:hAnsi="Calibri" w:cs="Times New Roman"/>
          <w:sz w:val="24"/>
          <w:szCs w:val="24"/>
        </w:rPr>
        <w:t xml:space="preserve"> and other mental health clinicians</w:t>
      </w:r>
      <w:r w:rsidRPr="00A43E12">
        <w:rPr>
          <w:rFonts w:ascii="Calibri" w:eastAsia="Calibri" w:hAnsi="Calibri" w:cs="Times New Roman"/>
          <w:sz w:val="24"/>
          <w:szCs w:val="24"/>
        </w:rPr>
        <w:t xml:space="preserve"> who are willing and able to take on the care and treatment of BPD both in public and private health settings. Private psychologists are not adequately covered under the Medicare to provide the comprehensive and long term psychotherapy that BPD patients require. </w:t>
      </w:r>
      <w:r w:rsidR="001A4F37">
        <w:rPr>
          <w:rFonts w:ascii="Calibri" w:eastAsia="Calibri" w:hAnsi="Calibri" w:cs="Times New Roman"/>
          <w:sz w:val="24"/>
          <w:szCs w:val="24"/>
        </w:rPr>
        <w:t xml:space="preserve">The </w:t>
      </w:r>
      <w:r w:rsidR="002E6777">
        <w:rPr>
          <w:rFonts w:ascii="Calibri" w:eastAsia="Calibri" w:hAnsi="Calibri" w:cs="Times New Roman"/>
          <w:sz w:val="24"/>
          <w:szCs w:val="24"/>
        </w:rPr>
        <w:t>“</w:t>
      </w:r>
      <w:r w:rsidR="001A4F37" w:rsidRPr="001A4F37">
        <w:rPr>
          <w:rFonts w:ascii="Calibri" w:eastAsia="Calibri" w:hAnsi="Calibri" w:cs="Times New Roman"/>
          <w:sz w:val="24"/>
          <w:szCs w:val="24"/>
        </w:rPr>
        <w:t>Better access to mental health care</w:t>
      </w:r>
      <w:r w:rsidR="002E6777">
        <w:rPr>
          <w:rFonts w:ascii="Calibri" w:eastAsia="Calibri" w:hAnsi="Calibri" w:cs="Times New Roman"/>
          <w:sz w:val="24"/>
          <w:szCs w:val="24"/>
        </w:rPr>
        <w:t xml:space="preserve">” initiative was not set up to adequately service the needs of people with BPD, although expanding its scope can go a long way in servicing the needs of people with BPD. </w:t>
      </w:r>
    </w:p>
    <w:p w14:paraId="0F3F8CA3" w14:textId="7019B9C3" w:rsidR="00A43E12" w:rsidRPr="00A43E12" w:rsidRDefault="002E6777" w:rsidP="00A43E12">
      <w:pPr>
        <w:rPr>
          <w:rFonts w:ascii="Calibri" w:eastAsia="Calibri" w:hAnsi="Calibri" w:cs="Times New Roman"/>
          <w:sz w:val="24"/>
          <w:szCs w:val="24"/>
        </w:rPr>
      </w:pPr>
      <w:r>
        <w:rPr>
          <w:rFonts w:ascii="Calibri" w:eastAsia="Calibri" w:hAnsi="Calibri" w:cs="Times New Roman"/>
          <w:sz w:val="24"/>
          <w:szCs w:val="24"/>
        </w:rPr>
        <w:t xml:space="preserve">There are several evidence based treatments for BPD, but the “big four” are the most popular ones. The big four treatments include the Dialectical Behaviour Therapy (DBT), Mentalization Based Treatment (MBT), Schema Therapy (ST) and the Transference Focused Therapy.  </w:t>
      </w:r>
      <w:r w:rsidR="00A43E12" w:rsidRPr="00A43E12">
        <w:rPr>
          <w:rFonts w:ascii="Calibri" w:eastAsia="Calibri" w:hAnsi="Calibri" w:cs="Times New Roman"/>
          <w:sz w:val="24"/>
          <w:szCs w:val="24"/>
        </w:rPr>
        <w:t xml:space="preserve">The most evidenced based treatment </w:t>
      </w:r>
      <w:r>
        <w:rPr>
          <w:rFonts w:ascii="Calibri" w:eastAsia="Calibri" w:hAnsi="Calibri" w:cs="Times New Roman"/>
          <w:sz w:val="24"/>
          <w:szCs w:val="24"/>
        </w:rPr>
        <w:t xml:space="preserve">of all BPD treatments is </w:t>
      </w:r>
      <w:r w:rsidR="00A43E12" w:rsidRPr="00A43E12">
        <w:rPr>
          <w:rFonts w:ascii="Calibri" w:eastAsia="Calibri" w:hAnsi="Calibri" w:cs="Times New Roman"/>
          <w:sz w:val="24"/>
          <w:szCs w:val="24"/>
        </w:rPr>
        <w:t xml:space="preserve">DBT. It is likely that majority of clinicians who are currently treating BPD patients </w:t>
      </w:r>
      <w:r>
        <w:rPr>
          <w:rFonts w:ascii="Calibri" w:eastAsia="Calibri" w:hAnsi="Calibri" w:cs="Times New Roman"/>
          <w:sz w:val="24"/>
          <w:szCs w:val="24"/>
        </w:rPr>
        <w:t xml:space="preserve">in Australian setting </w:t>
      </w:r>
      <w:r w:rsidR="00A43E12" w:rsidRPr="00A43E12">
        <w:rPr>
          <w:rFonts w:ascii="Calibri" w:eastAsia="Calibri" w:hAnsi="Calibri" w:cs="Times New Roman"/>
          <w:sz w:val="24"/>
          <w:szCs w:val="24"/>
        </w:rPr>
        <w:t xml:space="preserve">with evidence based treatments use a DBT approach. </w:t>
      </w:r>
      <w:r>
        <w:rPr>
          <w:rFonts w:ascii="Calibri" w:eastAsia="Calibri" w:hAnsi="Calibri" w:cs="Times New Roman"/>
          <w:sz w:val="24"/>
          <w:szCs w:val="24"/>
        </w:rPr>
        <w:t xml:space="preserve">MBT and ST are also popular. </w:t>
      </w:r>
      <w:r w:rsidR="004A73B6" w:rsidRPr="00A43E12">
        <w:rPr>
          <w:rFonts w:ascii="Calibri" w:eastAsia="Calibri" w:hAnsi="Calibri" w:cs="Times New Roman"/>
          <w:sz w:val="24"/>
          <w:szCs w:val="24"/>
        </w:rPr>
        <w:t>Unfortunately,</w:t>
      </w:r>
      <w:r w:rsidR="00A43E12" w:rsidRPr="00A43E12">
        <w:rPr>
          <w:rFonts w:ascii="Calibri" w:eastAsia="Calibri" w:hAnsi="Calibri" w:cs="Times New Roman"/>
          <w:sz w:val="24"/>
          <w:szCs w:val="24"/>
        </w:rPr>
        <w:t xml:space="preserve"> DBT is an expensive treatment costing $ 687/month and a total of $ 8</w:t>
      </w:r>
      <w:r w:rsidR="00F8482B">
        <w:rPr>
          <w:rFonts w:ascii="Calibri" w:eastAsia="Calibri" w:hAnsi="Calibri" w:cs="Times New Roman"/>
          <w:sz w:val="24"/>
          <w:szCs w:val="24"/>
        </w:rPr>
        <w:t>,</w:t>
      </w:r>
      <w:r w:rsidR="00A43E12" w:rsidRPr="00A43E12">
        <w:rPr>
          <w:rFonts w:ascii="Calibri" w:eastAsia="Calibri" w:hAnsi="Calibri" w:cs="Times New Roman"/>
          <w:sz w:val="24"/>
          <w:szCs w:val="24"/>
        </w:rPr>
        <w:t>000 per patient. If we were to organise DBT for every single Australian with BPD (taking 1% prevalence rates and 24 million populations) we need about $ 2 billion. Although it has been well demonstrated internationally that it is cost effective to treat rather than not treat BPD, it is not easy to convince the funding bodies to come up with a new funding of $ 2 billion to treat BPD with treatments such as DBT. It is also unclear if DBT should be the treatment of choice as it is not a treatment accepted by all patients or clinicians. We now have some evidence that there may be other less expensive treatments that are equally effective (e.g. Good Clinical Care, Structured Clinical Management, General Psychiatric Management etc.).</w:t>
      </w:r>
      <w:r>
        <w:rPr>
          <w:rFonts w:ascii="Calibri" w:eastAsia="Calibri" w:hAnsi="Calibri" w:cs="Times New Roman"/>
          <w:sz w:val="24"/>
          <w:szCs w:val="24"/>
        </w:rPr>
        <w:t xml:space="preserve"> However some experts believe that we should stick to well established evidenced based treatments such as DBT, MBT etc. </w:t>
      </w:r>
    </w:p>
    <w:p w14:paraId="140306E2" w14:textId="77777777" w:rsidR="00A43E12" w:rsidRP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t xml:space="preserve">Further we do not have well-articulated models of care for management and treatment of BPD. In its absence patients often receive chaotic and non-evidence based care. </w:t>
      </w:r>
    </w:p>
    <w:p w14:paraId="532BD262" w14:textId="0CC820C4" w:rsidR="00A43E12" w:rsidRP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lastRenderedPageBreak/>
        <w:t>Tolkien II Report (by Gavin Andrews 2010 for WHO) stated that we currently treat 15% of BPD patients and in a chaotic manner. The report suggested that ideal treatment would be with a 30% coverage using a stepped care approach from GP to Specialist care.</w:t>
      </w:r>
      <w:r w:rsidR="00E653D6">
        <w:rPr>
          <w:rFonts w:ascii="Calibri" w:eastAsia="Calibri" w:hAnsi="Calibri" w:cs="Times New Roman"/>
          <w:sz w:val="24"/>
          <w:szCs w:val="24"/>
        </w:rPr>
        <w:t xml:space="preserve"> However this recommendation is less ambitious.</w:t>
      </w:r>
    </w:p>
    <w:p w14:paraId="5332E1FA" w14:textId="6C7CF967" w:rsidR="00A43E12" w:rsidRPr="00A43E12" w:rsidRDefault="00A43E12" w:rsidP="00A43E12">
      <w:pPr>
        <w:rPr>
          <w:rFonts w:ascii="Calibri" w:eastAsia="Calibri" w:hAnsi="Calibri" w:cs="Times New Roman"/>
          <w:sz w:val="24"/>
          <w:szCs w:val="24"/>
        </w:rPr>
      </w:pPr>
      <w:r w:rsidRPr="00A43E12">
        <w:rPr>
          <w:rFonts w:ascii="Calibri" w:eastAsia="Calibri" w:hAnsi="Calibri" w:cs="Times New Roman"/>
          <w:sz w:val="24"/>
          <w:szCs w:val="24"/>
        </w:rPr>
        <w:t xml:space="preserve">In summary BPD patients face stigma, discrimination, rejection and labelling. Care is usually limited to management in Emergency Departments, psychiatry in-patient facilities and CATT teams. </w:t>
      </w:r>
      <w:r w:rsidR="00F8482B">
        <w:rPr>
          <w:rFonts w:ascii="Calibri" w:eastAsia="Calibri" w:hAnsi="Calibri" w:cs="Times New Roman"/>
          <w:sz w:val="24"/>
          <w:szCs w:val="24"/>
        </w:rPr>
        <w:t xml:space="preserve">People diagnosed with BPD are also often excluded from treatment at Emergency Departments and crisis services leaving their families to struggle on their own which often jeopardizes the health and </w:t>
      </w:r>
      <w:r w:rsidR="00E653D6">
        <w:rPr>
          <w:rFonts w:ascii="Calibri" w:eastAsia="Calibri" w:hAnsi="Calibri" w:cs="Times New Roman"/>
          <w:sz w:val="24"/>
          <w:szCs w:val="24"/>
        </w:rPr>
        <w:t>well-being</w:t>
      </w:r>
      <w:r w:rsidR="00F8482B">
        <w:rPr>
          <w:rFonts w:ascii="Calibri" w:eastAsia="Calibri" w:hAnsi="Calibri" w:cs="Times New Roman"/>
          <w:sz w:val="24"/>
          <w:szCs w:val="24"/>
        </w:rPr>
        <w:t xml:space="preserve"> of families/carers. Of those who are able to access Emergency Departments, psychiatric in-patient facilities and CATT teams t</w:t>
      </w:r>
      <w:r w:rsidRPr="00A43E12">
        <w:rPr>
          <w:rFonts w:ascii="Calibri" w:eastAsia="Calibri" w:hAnsi="Calibri" w:cs="Times New Roman"/>
          <w:sz w:val="24"/>
          <w:szCs w:val="24"/>
        </w:rPr>
        <w:t xml:space="preserve">hey often </w:t>
      </w:r>
      <w:r w:rsidR="00F8482B">
        <w:rPr>
          <w:rFonts w:ascii="Calibri" w:eastAsia="Calibri" w:hAnsi="Calibri" w:cs="Times New Roman"/>
          <w:sz w:val="24"/>
          <w:szCs w:val="24"/>
        </w:rPr>
        <w:t xml:space="preserve">receive </w:t>
      </w:r>
      <w:r w:rsidRPr="00A43E12">
        <w:rPr>
          <w:rFonts w:ascii="Calibri" w:eastAsia="Calibri" w:hAnsi="Calibri" w:cs="Times New Roman"/>
          <w:sz w:val="24"/>
          <w:szCs w:val="24"/>
        </w:rPr>
        <w:t>management</w:t>
      </w:r>
      <w:r w:rsidR="00F8482B">
        <w:rPr>
          <w:rFonts w:ascii="Calibri" w:eastAsia="Calibri" w:hAnsi="Calibri" w:cs="Times New Roman"/>
          <w:sz w:val="24"/>
          <w:szCs w:val="24"/>
        </w:rPr>
        <w:t xml:space="preserve"> only</w:t>
      </w:r>
      <w:r w:rsidRPr="00A43E12">
        <w:rPr>
          <w:rFonts w:ascii="Calibri" w:eastAsia="Calibri" w:hAnsi="Calibri" w:cs="Times New Roman"/>
          <w:sz w:val="24"/>
          <w:szCs w:val="24"/>
        </w:rPr>
        <w:t xml:space="preserve"> and not psychotherapeutic treatments</w:t>
      </w:r>
      <w:r w:rsidR="00F8482B">
        <w:rPr>
          <w:rFonts w:ascii="Calibri" w:eastAsia="Calibri" w:hAnsi="Calibri" w:cs="Times New Roman"/>
          <w:sz w:val="24"/>
          <w:szCs w:val="24"/>
        </w:rPr>
        <w:t xml:space="preserve"> that have the capacity to actually help them</w:t>
      </w:r>
      <w:r w:rsidR="00E653D6">
        <w:rPr>
          <w:rFonts w:ascii="Calibri" w:eastAsia="Calibri" w:hAnsi="Calibri" w:cs="Times New Roman"/>
          <w:sz w:val="24"/>
          <w:szCs w:val="24"/>
        </w:rPr>
        <w:t xml:space="preserve"> recover</w:t>
      </w:r>
      <w:r w:rsidRPr="00A43E12">
        <w:rPr>
          <w:rFonts w:ascii="Calibri" w:eastAsia="Calibri" w:hAnsi="Calibri" w:cs="Times New Roman"/>
          <w:sz w:val="24"/>
          <w:szCs w:val="24"/>
        </w:rPr>
        <w:t>.</w:t>
      </w:r>
    </w:p>
    <w:p w14:paraId="62140EA2" w14:textId="77777777" w:rsidR="00A43E12" w:rsidRDefault="00A43E12" w:rsidP="00A43E12">
      <w:pPr>
        <w:keepNext/>
        <w:keepLines/>
        <w:spacing w:before="480" w:after="0"/>
        <w:outlineLvl w:val="0"/>
        <w:rPr>
          <w:rFonts w:ascii="Calibri Light" w:eastAsia="Times New Roman" w:hAnsi="Calibri Light" w:cs="Times New Roman"/>
          <w:b/>
          <w:bCs/>
          <w:color w:val="2E74B5"/>
          <w:sz w:val="40"/>
          <w:szCs w:val="40"/>
          <w:u w:val="single"/>
        </w:rPr>
      </w:pPr>
      <w:r w:rsidRPr="00A43E12">
        <w:rPr>
          <w:rFonts w:ascii="Calibri Light" w:eastAsia="Times New Roman" w:hAnsi="Calibri Light" w:cs="Times New Roman"/>
          <w:b/>
          <w:bCs/>
          <w:color w:val="2E74B5"/>
          <w:sz w:val="40"/>
          <w:szCs w:val="40"/>
          <w:u w:val="single"/>
        </w:rPr>
        <w:t>Progress that has been made so far</w:t>
      </w:r>
    </w:p>
    <w:p w14:paraId="462278F6" w14:textId="10F05E1E" w:rsidR="00E653D6" w:rsidRPr="00E653D6" w:rsidRDefault="00E653D6" w:rsidP="00A43E12">
      <w:pPr>
        <w:keepNext/>
        <w:keepLines/>
        <w:spacing w:before="480" w:after="0"/>
        <w:outlineLvl w:val="0"/>
        <w:rPr>
          <w:rFonts w:eastAsia="Times New Roman" w:cstheme="minorHAnsi"/>
          <w:bCs/>
        </w:rPr>
      </w:pPr>
      <w:r w:rsidRPr="00E653D6">
        <w:rPr>
          <w:rFonts w:eastAsia="Times New Roman" w:cstheme="minorHAnsi"/>
          <w:bCs/>
        </w:rPr>
        <w:t>It needs to be acknowledged that in spite of the challenges ahead</w:t>
      </w:r>
      <w:r w:rsidR="002C7357">
        <w:rPr>
          <w:rFonts w:eastAsia="Times New Roman" w:cstheme="minorHAnsi"/>
          <w:bCs/>
        </w:rPr>
        <w:t>,</w:t>
      </w:r>
      <w:r w:rsidRPr="00E653D6">
        <w:rPr>
          <w:rFonts w:eastAsia="Times New Roman" w:cstheme="minorHAnsi"/>
          <w:bCs/>
        </w:rPr>
        <w:t xml:space="preserve"> progress has been made. Some of the highlights of the progress made so far are:</w:t>
      </w:r>
    </w:p>
    <w:p w14:paraId="36823C63" w14:textId="28B69E41" w:rsid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 xml:space="preserve">Last 10 years has seen a considerable interest in BPD in Australia. </w:t>
      </w:r>
      <w:r w:rsidR="00E653D6">
        <w:rPr>
          <w:rFonts w:ascii="Calibri" w:eastAsia="Calibri" w:hAnsi="Calibri" w:cs="Times New Roman"/>
        </w:rPr>
        <w:t xml:space="preserve">Ms </w:t>
      </w:r>
      <w:r w:rsidRPr="00A43E12">
        <w:rPr>
          <w:rFonts w:ascii="Calibri" w:eastAsia="Calibri" w:hAnsi="Calibri" w:cs="Times New Roman"/>
        </w:rPr>
        <w:t xml:space="preserve">Julien McDonald has led the establishment of </w:t>
      </w:r>
      <w:r w:rsidR="00F8482B">
        <w:rPr>
          <w:rFonts w:ascii="Calibri" w:eastAsia="Calibri" w:hAnsi="Calibri" w:cs="Times New Roman"/>
        </w:rPr>
        <w:t xml:space="preserve">the </w:t>
      </w:r>
      <w:r w:rsidRPr="00A43E12">
        <w:rPr>
          <w:rFonts w:ascii="Calibri" w:eastAsia="Calibri" w:hAnsi="Calibri" w:cs="Times New Roman"/>
        </w:rPr>
        <w:t>Australian Borderline Personality Disorder Foundation and has been successful in bringing together consumers, carers and clinicians advocate</w:t>
      </w:r>
      <w:r w:rsidR="00F8482B">
        <w:rPr>
          <w:rFonts w:ascii="Calibri" w:eastAsia="Calibri" w:hAnsi="Calibri" w:cs="Times New Roman"/>
        </w:rPr>
        <w:t>,</w:t>
      </w:r>
      <w:r w:rsidRPr="00A43E12">
        <w:rPr>
          <w:rFonts w:ascii="Calibri" w:eastAsia="Calibri" w:hAnsi="Calibri" w:cs="Times New Roman"/>
        </w:rPr>
        <w:t xml:space="preserve"> debate and address the care needs of people with BPD.</w:t>
      </w:r>
    </w:p>
    <w:p w14:paraId="0A48981E" w14:textId="77777777" w:rsidR="00E74903" w:rsidRPr="00A43E12" w:rsidRDefault="00E74903" w:rsidP="00E74903">
      <w:pPr>
        <w:numPr>
          <w:ilvl w:val="0"/>
          <w:numId w:val="7"/>
        </w:numPr>
        <w:contextualSpacing/>
        <w:rPr>
          <w:rFonts w:ascii="Calibri" w:eastAsia="Calibri" w:hAnsi="Calibri" w:cs="Times New Roman"/>
        </w:rPr>
      </w:pPr>
      <w:r w:rsidRPr="00A43E12">
        <w:rPr>
          <w:rFonts w:ascii="Calibri" w:eastAsia="Calibri" w:hAnsi="Calibri" w:cs="Times New Roman"/>
        </w:rPr>
        <w:t xml:space="preserve">Janne McMahon, the Patron of the BPD Foundation has been a tireless advocate for BPD and she has been a beacon of hope for BPD movement in Australia. </w:t>
      </w:r>
    </w:p>
    <w:p w14:paraId="3D536C25" w14:textId="77777777"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 xml:space="preserve">The Australian Senate has declared first week of October as National BPD awareness week.  This is expected to further galvanise the BPD movement in Australia. </w:t>
      </w:r>
    </w:p>
    <w:p w14:paraId="44689A89" w14:textId="77777777" w:rsid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The BPD Foundation has been successful in bringing together consumers, carers and clinicians on a single platform to discuss the care of BPD across the country. Five National BPD Conferences have been held in various states of Australia and 6</w:t>
      </w:r>
      <w:r w:rsidRPr="00A43E12">
        <w:rPr>
          <w:rFonts w:ascii="Calibri" w:eastAsia="Calibri" w:hAnsi="Calibri" w:cs="Times New Roman"/>
          <w:vertAlign w:val="superscript"/>
        </w:rPr>
        <w:t>th</w:t>
      </w:r>
      <w:r w:rsidRPr="00A43E12">
        <w:rPr>
          <w:rFonts w:ascii="Calibri" w:eastAsia="Calibri" w:hAnsi="Calibri" w:cs="Times New Roman"/>
        </w:rPr>
        <w:t xml:space="preserve"> National BPD conference is due in October 16. </w:t>
      </w:r>
    </w:p>
    <w:p w14:paraId="7BFD6477" w14:textId="654680C0" w:rsidR="008259A0" w:rsidRPr="00A43E12" w:rsidRDefault="008259A0" w:rsidP="00A43E12">
      <w:pPr>
        <w:numPr>
          <w:ilvl w:val="0"/>
          <w:numId w:val="7"/>
        </w:numPr>
        <w:contextualSpacing/>
        <w:rPr>
          <w:rFonts w:ascii="Calibri" w:eastAsia="Calibri" w:hAnsi="Calibri" w:cs="Times New Roman"/>
        </w:rPr>
      </w:pPr>
      <w:r>
        <w:rPr>
          <w:rFonts w:ascii="Calibri" w:eastAsia="Calibri" w:hAnsi="Calibri" w:cs="Times New Roman"/>
        </w:rPr>
        <w:t xml:space="preserve">The BPD Foundation is in process of forming branches in each state of Australia and currently has branches in Victoria, NSW and SA. </w:t>
      </w:r>
      <w:r w:rsidR="004A73B6">
        <w:rPr>
          <w:rFonts w:ascii="Calibri" w:eastAsia="Calibri" w:hAnsi="Calibri" w:cs="Times New Roman"/>
        </w:rPr>
        <w:t xml:space="preserve">The Foundation will then be well </w:t>
      </w:r>
      <w:r w:rsidR="00E653D6">
        <w:rPr>
          <w:rFonts w:ascii="Calibri" w:eastAsia="Calibri" w:hAnsi="Calibri" w:cs="Times New Roman"/>
        </w:rPr>
        <w:t>positioned</w:t>
      </w:r>
      <w:r w:rsidR="004A73B6">
        <w:rPr>
          <w:rFonts w:ascii="Calibri" w:eastAsia="Calibri" w:hAnsi="Calibri" w:cs="Times New Roman"/>
        </w:rPr>
        <w:t xml:space="preserve"> to keep people in each state informed about services and developments in their state via the Foundation website. </w:t>
      </w:r>
      <w:r>
        <w:rPr>
          <w:rFonts w:ascii="Calibri" w:eastAsia="Calibri" w:hAnsi="Calibri" w:cs="Times New Roman"/>
        </w:rPr>
        <w:t xml:space="preserve">Each branch </w:t>
      </w:r>
      <w:r w:rsidR="00E653D6">
        <w:rPr>
          <w:rFonts w:ascii="Calibri" w:eastAsia="Calibri" w:hAnsi="Calibri" w:cs="Times New Roman"/>
        </w:rPr>
        <w:t>can</w:t>
      </w:r>
      <w:r>
        <w:rPr>
          <w:rFonts w:ascii="Calibri" w:eastAsia="Calibri" w:hAnsi="Calibri" w:cs="Times New Roman"/>
        </w:rPr>
        <w:t xml:space="preserve"> progress advocacy for BPD in accordance with the needs of people in that state supported by the Foundation. T</w:t>
      </w:r>
      <w:r w:rsidR="004A73B6">
        <w:rPr>
          <w:rFonts w:ascii="Calibri" w:eastAsia="Calibri" w:hAnsi="Calibri" w:cs="Times New Roman"/>
        </w:rPr>
        <w:t>he Victorian branch has compiled</w:t>
      </w:r>
      <w:r>
        <w:rPr>
          <w:rFonts w:ascii="Calibri" w:eastAsia="Calibri" w:hAnsi="Calibri" w:cs="Times New Roman"/>
        </w:rPr>
        <w:t xml:space="preserve"> a guide to services in Victoria and information is being compiled detailing services in all states that can be accessed via the Foundation website. </w:t>
      </w:r>
    </w:p>
    <w:p w14:paraId="43041C3F" w14:textId="77777777"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 xml:space="preserve">The NHMRC Clinical Practice Guideline for the Management of BPD was published in 2012. This is a comprehensive and a world class guideline. </w:t>
      </w:r>
    </w:p>
    <w:p w14:paraId="0FBC6FD6" w14:textId="0A640155"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 xml:space="preserve">Prof A Chanen has established the </w:t>
      </w:r>
      <w:r w:rsidR="00E74903">
        <w:rPr>
          <w:rFonts w:ascii="Calibri" w:eastAsia="Calibri" w:hAnsi="Calibri" w:cs="Times New Roman"/>
        </w:rPr>
        <w:t>Helping Young People Early (</w:t>
      </w:r>
      <w:r w:rsidRPr="00A43E12">
        <w:rPr>
          <w:rFonts w:ascii="Calibri" w:eastAsia="Calibri" w:hAnsi="Calibri" w:cs="Times New Roman"/>
        </w:rPr>
        <w:t>HYPE</w:t>
      </w:r>
      <w:r w:rsidR="00E74903">
        <w:rPr>
          <w:rFonts w:ascii="Calibri" w:eastAsia="Calibri" w:hAnsi="Calibri" w:cs="Times New Roman"/>
        </w:rPr>
        <w:t>)</w:t>
      </w:r>
      <w:r w:rsidRPr="00A43E12">
        <w:rPr>
          <w:rFonts w:ascii="Calibri" w:eastAsia="Calibri" w:hAnsi="Calibri" w:cs="Times New Roman"/>
        </w:rPr>
        <w:t xml:space="preserve"> program and developed clinical interventions for adolescent population. He has been strongly advocating for early detection and early intervention of BPD </w:t>
      </w:r>
      <w:r w:rsidR="008259A0">
        <w:rPr>
          <w:rFonts w:ascii="Calibri" w:eastAsia="Calibri" w:hAnsi="Calibri" w:cs="Times New Roman"/>
        </w:rPr>
        <w:t>through the establishment</w:t>
      </w:r>
      <w:r w:rsidRPr="00A43E12">
        <w:rPr>
          <w:rFonts w:ascii="Calibri" w:eastAsia="Calibri" w:hAnsi="Calibri" w:cs="Times New Roman"/>
        </w:rPr>
        <w:t xml:space="preserve"> of appropriate youth services. He also put Australia on the world map by </w:t>
      </w:r>
      <w:r w:rsidR="00E653D6">
        <w:rPr>
          <w:rFonts w:ascii="Calibri" w:eastAsia="Calibri" w:hAnsi="Calibri" w:cs="Times New Roman"/>
        </w:rPr>
        <w:t xml:space="preserve">his pioneering work in early detection and early intervention for BPD and by </w:t>
      </w:r>
      <w:r w:rsidRPr="00A43E12">
        <w:rPr>
          <w:rFonts w:ascii="Calibri" w:eastAsia="Calibri" w:hAnsi="Calibri" w:cs="Times New Roman"/>
        </w:rPr>
        <w:t xml:space="preserve">leading the International Society for Study </w:t>
      </w:r>
      <w:r w:rsidRPr="00A43E12">
        <w:rPr>
          <w:rFonts w:ascii="Calibri" w:eastAsia="Calibri" w:hAnsi="Calibri" w:cs="Times New Roman"/>
        </w:rPr>
        <w:lastRenderedPageBreak/>
        <w:t xml:space="preserve">of Personality Disorder. He was the immediate past President of </w:t>
      </w:r>
      <w:r w:rsidR="00E653D6">
        <w:rPr>
          <w:rFonts w:ascii="Calibri" w:eastAsia="Calibri" w:hAnsi="Calibri" w:cs="Times New Roman"/>
        </w:rPr>
        <w:t>the International Society for Study of Personality Disorders (</w:t>
      </w:r>
      <w:r w:rsidRPr="00A43E12">
        <w:rPr>
          <w:rFonts w:ascii="Calibri" w:eastAsia="Calibri" w:hAnsi="Calibri" w:cs="Times New Roman"/>
        </w:rPr>
        <w:t>ISSPD</w:t>
      </w:r>
      <w:r w:rsidR="00E653D6">
        <w:rPr>
          <w:rFonts w:ascii="Calibri" w:eastAsia="Calibri" w:hAnsi="Calibri" w:cs="Times New Roman"/>
        </w:rPr>
        <w:t>)</w:t>
      </w:r>
      <w:r w:rsidRPr="00A43E12">
        <w:rPr>
          <w:rFonts w:ascii="Calibri" w:eastAsia="Calibri" w:hAnsi="Calibri" w:cs="Times New Roman"/>
        </w:rPr>
        <w:t>.</w:t>
      </w:r>
      <w:r w:rsidR="00E74903">
        <w:rPr>
          <w:rFonts w:ascii="Calibri" w:eastAsia="Calibri" w:hAnsi="Calibri" w:cs="Times New Roman"/>
        </w:rPr>
        <w:t xml:space="preserve"> He is a leading advocate for BPD in </w:t>
      </w:r>
      <w:r w:rsidR="002C7357">
        <w:rPr>
          <w:rFonts w:ascii="Calibri" w:eastAsia="Calibri" w:hAnsi="Calibri" w:cs="Times New Roman"/>
        </w:rPr>
        <w:t>Australia</w:t>
      </w:r>
      <w:r w:rsidR="00E74903">
        <w:rPr>
          <w:rFonts w:ascii="Calibri" w:eastAsia="Calibri" w:hAnsi="Calibri" w:cs="Times New Roman"/>
        </w:rPr>
        <w:t>.</w:t>
      </w:r>
    </w:p>
    <w:p w14:paraId="4B1B1B24" w14:textId="7E568439"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 xml:space="preserve"> Project AIR initiative for Personality Disorders in NSW has been established under the leadership of Prof Brin Grenyer and it has pioneered advocacy, training, clinical interventions for BPD in the state of NSW.</w:t>
      </w:r>
      <w:r w:rsidR="00E653D6">
        <w:rPr>
          <w:rFonts w:ascii="Calibri" w:eastAsia="Calibri" w:hAnsi="Calibri" w:cs="Times New Roman"/>
        </w:rPr>
        <w:t xml:space="preserve"> He has also pioneered the development of brief interventions for BPD in public mental health settings.</w:t>
      </w:r>
    </w:p>
    <w:p w14:paraId="69ED08F8" w14:textId="14D63273"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NEA-BPD</w:t>
      </w:r>
      <w:r w:rsidR="00BD17CA">
        <w:rPr>
          <w:rFonts w:ascii="Calibri" w:eastAsia="Calibri" w:hAnsi="Calibri" w:cs="Times New Roman"/>
        </w:rPr>
        <w:t xml:space="preserve">Aust </w:t>
      </w:r>
      <w:r w:rsidRPr="00A43E12">
        <w:rPr>
          <w:rFonts w:ascii="Calibri" w:eastAsia="Calibri" w:hAnsi="Calibri" w:cs="Times New Roman"/>
        </w:rPr>
        <w:t xml:space="preserve"> </w:t>
      </w:r>
      <w:r w:rsidR="00E74903">
        <w:rPr>
          <w:rFonts w:ascii="Calibri" w:eastAsia="Calibri" w:hAnsi="Calibri" w:cs="Times New Roman"/>
        </w:rPr>
        <w:t>(National Education Alliance</w:t>
      </w:r>
      <w:r w:rsidR="00BD17CA">
        <w:rPr>
          <w:rFonts w:ascii="Calibri" w:eastAsia="Calibri" w:hAnsi="Calibri" w:cs="Times New Roman"/>
        </w:rPr>
        <w:t xml:space="preserve"> of Borderline Personality Disorder Australia</w:t>
      </w:r>
      <w:r w:rsidR="00E74903">
        <w:rPr>
          <w:rFonts w:ascii="Calibri" w:eastAsia="Calibri" w:hAnsi="Calibri" w:cs="Times New Roman"/>
        </w:rPr>
        <w:t xml:space="preserve">) </w:t>
      </w:r>
      <w:r w:rsidRPr="00A43E12">
        <w:rPr>
          <w:rFonts w:ascii="Calibri" w:eastAsia="Calibri" w:hAnsi="Calibri" w:cs="Times New Roman"/>
        </w:rPr>
        <w:t xml:space="preserve">has been established under the energetic leadership of </w:t>
      </w:r>
      <w:r w:rsidR="00E653D6">
        <w:rPr>
          <w:rFonts w:ascii="Calibri" w:eastAsia="Calibri" w:hAnsi="Calibri" w:cs="Times New Roman"/>
        </w:rPr>
        <w:t xml:space="preserve">Ms </w:t>
      </w:r>
      <w:r w:rsidR="00BD17CA">
        <w:rPr>
          <w:rFonts w:ascii="Calibri" w:eastAsia="Calibri" w:hAnsi="Calibri" w:cs="Times New Roman"/>
        </w:rPr>
        <w:t>Anne Reeve</w:t>
      </w:r>
      <w:r w:rsidRPr="00A43E12">
        <w:rPr>
          <w:rFonts w:ascii="Calibri" w:eastAsia="Calibri" w:hAnsi="Calibri" w:cs="Times New Roman"/>
        </w:rPr>
        <w:t xml:space="preserve"> to </w:t>
      </w:r>
      <w:r w:rsidR="00BD17CA">
        <w:rPr>
          <w:rFonts w:ascii="Calibri" w:eastAsia="Calibri" w:hAnsi="Calibri" w:cs="Times New Roman"/>
        </w:rPr>
        <w:t>change the way BPD is perceived and treated</w:t>
      </w:r>
      <w:r w:rsidR="002D1DC9">
        <w:rPr>
          <w:rFonts w:ascii="Calibri" w:eastAsia="Calibri" w:hAnsi="Calibri" w:cs="Times New Roman"/>
        </w:rPr>
        <w:t>,</w:t>
      </w:r>
      <w:r w:rsidR="00BD17CA">
        <w:rPr>
          <w:rFonts w:ascii="Calibri" w:eastAsia="Calibri" w:hAnsi="Calibri" w:cs="Times New Roman"/>
        </w:rPr>
        <w:t xml:space="preserve"> with evidence-based training and education</w:t>
      </w:r>
      <w:r w:rsidRPr="00A43E12">
        <w:rPr>
          <w:rFonts w:ascii="Calibri" w:eastAsia="Calibri" w:hAnsi="Calibri" w:cs="Times New Roman"/>
        </w:rPr>
        <w:t xml:space="preserve"> for families and clinicians.</w:t>
      </w:r>
      <w:r w:rsidR="00E74903">
        <w:rPr>
          <w:rFonts w:ascii="Calibri" w:eastAsia="Calibri" w:hAnsi="Calibri" w:cs="Times New Roman"/>
        </w:rPr>
        <w:t xml:space="preserve"> Within a short period after establishment the NEA-BPD </w:t>
      </w:r>
      <w:r w:rsidR="00BD17CA">
        <w:rPr>
          <w:rFonts w:ascii="Calibri" w:eastAsia="Calibri" w:hAnsi="Calibri" w:cs="Times New Roman"/>
        </w:rPr>
        <w:t xml:space="preserve">has </w:t>
      </w:r>
      <w:r w:rsidR="00E74903">
        <w:rPr>
          <w:rFonts w:ascii="Calibri" w:eastAsia="Calibri" w:hAnsi="Calibri" w:cs="Times New Roman"/>
        </w:rPr>
        <w:t xml:space="preserve">become very active. </w:t>
      </w:r>
      <w:r w:rsidRPr="00A43E12">
        <w:rPr>
          <w:rFonts w:ascii="Calibri" w:eastAsia="Calibri" w:hAnsi="Calibri" w:cs="Times New Roman"/>
        </w:rPr>
        <w:t xml:space="preserve"> </w:t>
      </w:r>
    </w:p>
    <w:p w14:paraId="457E0A94" w14:textId="38C7C93E"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 xml:space="preserve">Spectrum, a centre of clinical excellence for personality disorders is a state-wide specialist service in Australia which provides treatment to BPD patients, supports primary and public sectors mental </w:t>
      </w:r>
      <w:r w:rsidR="00E653D6">
        <w:rPr>
          <w:rFonts w:ascii="Calibri" w:eastAsia="Calibri" w:hAnsi="Calibri" w:cs="Times New Roman"/>
        </w:rPr>
        <w:t>h</w:t>
      </w:r>
      <w:r w:rsidRPr="00A43E12">
        <w:rPr>
          <w:rFonts w:ascii="Calibri" w:eastAsia="Calibri" w:hAnsi="Calibri" w:cs="Times New Roman"/>
        </w:rPr>
        <w:t>ealth services, justice systems and forensics.  Spectrum has played a significant role in advocating for the care of people with BPD. Spectrum provides extensive training and workforce development opportunities. Spectrum works with persons who are highly suicidal and belonging to the age group of 16-64 years. Spectrum has treated people with BPD in Victoria in the past 20 years and trained thousands of clinicians within Victoria and across the country.</w:t>
      </w:r>
    </w:p>
    <w:p w14:paraId="0F68AC9B" w14:textId="6380210B"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There are also several local initiatives such as the BPD Vic Community led by its passionate President Barbara Mullen, in Victoria</w:t>
      </w:r>
      <w:r w:rsidR="00E74903">
        <w:rPr>
          <w:rFonts w:ascii="Calibri" w:eastAsia="Calibri" w:hAnsi="Calibri" w:cs="Times New Roman"/>
        </w:rPr>
        <w:t>.</w:t>
      </w:r>
      <w:r w:rsidRPr="00A43E12">
        <w:rPr>
          <w:rFonts w:ascii="Calibri" w:eastAsia="Calibri" w:hAnsi="Calibri" w:cs="Times New Roman"/>
        </w:rPr>
        <w:t>.</w:t>
      </w:r>
    </w:p>
    <w:p w14:paraId="3DB26BCF" w14:textId="70D9C607"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 xml:space="preserve">Prof Mears </w:t>
      </w:r>
      <w:r w:rsidR="00E74903">
        <w:rPr>
          <w:rFonts w:ascii="Calibri" w:eastAsia="Calibri" w:hAnsi="Calibri" w:cs="Times New Roman"/>
        </w:rPr>
        <w:t xml:space="preserve">and his team </w:t>
      </w:r>
      <w:r w:rsidRPr="00A43E12">
        <w:rPr>
          <w:rFonts w:ascii="Calibri" w:eastAsia="Calibri" w:hAnsi="Calibri" w:cs="Times New Roman"/>
        </w:rPr>
        <w:t>in Sydney ha</w:t>
      </w:r>
      <w:r w:rsidR="00E74903">
        <w:rPr>
          <w:rFonts w:ascii="Calibri" w:eastAsia="Calibri" w:hAnsi="Calibri" w:cs="Times New Roman"/>
        </w:rPr>
        <w:t>ve</w:t>
      </w:r>
      <w:r w:rsidRPr="00A43E12">
        <w:rPr>
          <w:rFonts w:ascii="Calibri" w:eastAsia="Calibri" w:hAnsi="Calibri" w:cs="Times New Roman"/>
        </w:rPr>
        <w:t xml:space="preserve"> been running services for BPD using the unique Conversation model treatment.</w:t>
      </w:r>
      <w:r w:rsidR="00E74903">
        <w:rPr>
          <w:rFonts w:ascii="Calibri" w:eastAsia="Calibri" w:hAnsi="Calibri" w:cs="Times New Roman"/>
        </w:rPr>
        <w:t xml:space="preserve"> He pioneered this treatment. </w:t>
      </w:r>
    </w:p>
    <w:p w14:paraId="7A672BBC" w14:textId="77777777"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 xml:space="preserve">At least in Victoria, most private hospitals have BPD specific treatment programs (e.g. DBT) for those who have access to adequate private health insurance. </w:t>
      </w:r>
    </w:p>
    <w:p w14:paraId="6305CA00" w14:textId="77777777"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There have been several research publications in the field of BPD and Prof Chanen has led the research aspect of BPD in Australia.</w:t>
      </w:r>
    </w:p>
    <w:p w14:paraId="70234D5F" w14:textId="4E007325" w:rsidR="00A43E12" w:rsidRP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 xml:space="preserve">There are a few places where family support services are beginning to emerge. </w:t>
      </w:r>
      <w:r w:rsidR="00E74903">
        <w:rPr>
          <w:rFonts w:ascii="Calibri" w:eastAsia="Calibri" w:hAnsi="Calibri" w:cs="Times New Roman"/>
        </w:rPr>
        <w:t>Family Connections and Spectrum Family support initiatives are some of the examples of such initiatives.</w:t>
      </w:r>
    </w:p>
    <w:p w14:paraId="09720E1A" w14:textId="44A111AF" w:rsid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T</w:t>
      </w:r>
      <w:r w:rsidR="002D1DC9">
        <w:rPr>
          <w:rFonts w:ascii="Calibri" w:eastAsia="Calibri" w:hAnsi="Calibri" w:cs="Times New Roman"/>
        </w:rPr>
        <w:t>he College of Psychiatrists has</w:t>
      </w:r>
      <w:r w:rsidRPr="00A43E12">
        <w:rPr>
          <w:rFonts w:ascii="Calibri" w:eastAsia="Calibri" w:hAnsi="Calibri" w:cs="Times New Roman"/>
        </w:rPr>
        <w:t xml:space="preserve"> recently embarked on developing a consumer and carer guide for BPD.</w:t>
      </w:r>
    </w:p>
    <w:p w14:paraId="65CC2324" w14:textId="4123C8AB" w:rsidR="00B05FE2" w:rsidRPr="00A43E12" w:rsidRDefault="002D1DC9" w:rsidP="00A43E12">
      <w:pPr>
        <w:numPr>
          <w:ilvl w:val="0"/>
          <w:numId w:val="7"/>
        </w:numPr>
        <w:contextualSpacing/>
        <w:rPr>
          <w:rFonts w:ascii="Calibri" w:eastAsia="Calibri" w:hAnsi="Calibri" w:cs="Times New Roman"/>
        </w:rPr>
      </w:pPr>
      <w:r>
        <w:rPr>
          <w:rFonts w:ascii="Calibri" w:eastAsia="Calibri" w:hAnsi="Calibri" w:cs="Times New Roman"/>
        </w:rPr>
        <w:t>Head S</w:t>
      </w:r>
      <w:r w:rsidR="00B05FE2">
        <w:rPr>
          <w:rFonts w:ascii="Calibri" w:eastAsia="Calibri" w:hAnsi="Calibri" w:cs="Times New Roman"/>
        </w:rPr>
        <w:t>pace programs support BPD patients.</w:t>
      </w:r>
    </w:p>
    <w:p w14:paraId="7793AE3E" w14:textId="77777777" w:rsidR="00A43E12" w:rsidRDefault="00A43E12" w:rsidP="00A43E12">
      <w:pPr>
        <w:numPr>
          <w:ilvl w:val="0"/>
          <w:numId w:val="7"/>
        </w:numPr>
        <w:contextualSpacing/>
        <w:rPr>
          <w:rFonts w:ascii="Calibri" w:eastAsia="Calibri" w:hAnsi="Calibri" w:cs="Times New Roman"/>
        </w:rPr>
      </w:pPr>
      <w:r w:rsidRPr="00A43E12">
        <w:rPr>
          <w:rFonts w:ascii="Calibri" w:eastAsia="Calibri" w:hAnsi="Calibri" w:cs="Times New Roman"/>
        </w:rPr>
        <w:t>Numerous training opportunities have been organised for clinicians to up skill their knowledge and therapeutic skills across Victoria, SA, NSW and WA. Several international speakers have delivered training events in several places in Australia (Prof A Bateman, Prof M Linehan, Prof A Fruzzetti to name a few).</w:t>
      </w:r>
    </w:p>
    <w:p w14:paraId="77908691" w14:textId="7985F5B6" w:rsidR="008259A0" w:rsidRDefault="008259A0" w:rsidP="00A43E12">
      <w:pPr>
        <w:numPr>
          <w:ilvl w:val="0"/>
          <w:numId w:val="7"/>
        </w:numPr>
        <w:contextualSpacing/>
        <w:rPr>
          <w:rFonts w:ascii="Calibri" w:eastAsia="Calibri" w:hAnsi="Calibri" w:cs="Times New Roman"/>
        </w:rPr>
      </w:pPr>
      <w:r>
        <w:rPr>
          <w:rFonts w:ascii="Calibri" w:eastAsia="Calibri" w:hAnsi="Calibri" w:cs="Times New Roman"/>
        </w:rPr>
        <w:t>SANE Australia has taken a special interest in providing information about BPD an</w:t>
      </w:r>
      <w:r w:rsidR="004A73B6">
        <w:rPr>
          <w:rFonts w:ascii="Calibri" w:eastAsia="Calibri" w:hAnsi="Calibri" w:cs="Times New Roman"/>
        </w:rPr>
        <w:t>d provided a scholarship to Soni</w:t>
      </w:r>
      <w:r>
        <w:rPr>
          <w:rFonts w:ascii="Calibri" w:eastAsia="Calibri" w:hAnsi="Calibri" w:cs="Times New Roman"/>
        </w:rPr>
        <w:t xml:space="preserve">a Neale to </w:t>
      </w:r>
      <w:r w:rsidR="004A73B6">
        <w:rPr>
          <w:rFonts w:ascii="Calibri" w:eastAsia="Calibri" w:hAnsi="Calibri" w:cs="Times New Roman"/>
        </w:rPr>
        <w:t>travel internationally</w:t>
      </w:r>
      <w:r>
        <w:rPr>
          <w:rFonts w:ascii="Calibri" w:eastAsia="Calibri" w:hAnsi="Calibri" w:cs="Times New Roman"/>
        </w:rPr>
        <w:t xml:space="preserve"> to explore treatment advances in other parts of the world.</w:t>
      </w:r>
    </w:p>
    <w:p w14:paraId="6DC12ACF" w14:textId="77777777" w:rsidR="00944FAA" w:rsidRDefault="00944FAA" w:rsidP="00944FAA">
      <w:pPr>
        <w:numPr>
          <w:ilvl w:val="0"/>
          <w:numId w:val="7"/>
        </w:numPr>
        <w:contextualSpacing/>
        <w:rPr>
          <w:rFonts w:ascii="Calibri" w:eastAsia="Calibri" w:hAnsi="Calibri" w:cs="Times New Roman"/>
        </w:rPr>
      </w:pPr>
      <w:r w:rsidRPr="00944FAA">
        <w:rPr>
          <w:rFonts w:ascii="Calibri" w:eastAsia="Calibri" w:hAnsi="Calibri" w:cs="Times New Roman"/>
        </w:rPr>
        <w:t>A National BPD Expert Reference Group was set up by the previous Labour Federal Minister for Mental Health</w:t>
      </w:r>
      <w:r>
        <w:rPr>
          <w:rFonts w:ascii="Calibri" w:eastAsia="Calibri" w:hAnsi="Calibri" w:cs="Times New Roman"/>
        </w:rPr>
        <w:t>.</w:t>
      </w:r>
    </w:p>
    <w:p w14:paraId="6071EDB3" w14:textId="77777777" w:rsidR="0087215C" w:rsidRDefault="0087215C" w:rsidP="008336E1">
      <w:pPr>
        <w:ind w:left="720"/>
        <w:contextualSpacing/>
        <w:rPr>
          <w:rFonts w:ascii="Calibri" w:eastAsia="Calibri" w:hAnsi="Calibri" w:cs="Times New Roman"/>
        </w:rPr>
      </w:pPr>
      <w:r>
        <w:rPr>
          <w:rFonts w:ascii="Calibri" w:eastAsia="Calibri" w:hAnsi="Calibri" w:cs="Times New Roman"/>
        </w:rPr>
        <w:t>The above list is no doubt not comprehensive and does not cover all the excellent initiatives across the nation.</w:t>
      </w:r>
    </w:p>
    <w:p w14:paraId="3BA1ECA6" w14:textId="6D8EEBE8" w:rsidR="00E74903" w:rsidRPr="00944FAA" w:rsidRDefault="00944FAA" w:rsidP="008336E1">
      <w:pPr>
        <w:ind w:left="720"/>
        <w:contextualSpacing/>
        <w:rPr>
          <w:rFonts w:ascii="Calibri" w:eastAsia="Calibri" w:hAnsi="Calibri" w:cs="Times New Roman"/>
        </w:rPr>
      </w:pPr>
      <w:r w:rsidRPr="00944FAA">
        <w:rPr>
          <w:rFonts w:ascii="Calibri" w:eastAsia="Calibri" w:hAnsi="Calibri" w:cs="Times New Roman"/>
        </w:rPr>
        <w:t xml:space="preserve"> </w:t>
      </w:r>
      <w:r w:rsidR="00E74903" w:rsidRPr="00944FAA">
        <w:rPr>
          <w:rFonts w:ascii="Calibri" w:eastAsia="Calibri" w:hAnsi="Calibri" w:cs="Times New Roman"/>
        </w:rPr>
        <w:t>However</w:t>
      </w:r>
      <w:r w:rsidR="0087215C">
        <w:rPr>
          <w:rFonts w:ascii="Calibri" w:eastAsia="Calibri" w:hAnsi="Calibri" w:cs="Times New Roman"/>
        </w:rPr>
        <w:t xml:space="preserve">, in summary although some progress has been made, </w:t>
      </w:r>
      <w:r w:rsidR="00E74903" w:rsidRPr="00944FAA">
        <w:rPr>
          <w:rFonts w:ascii="Calibri" w:eastAsia="Calibri" w:hAnsi="Calibri" w:cs="Times New Roman"/>
        </w:rPr>
        <w:t xml:space="preserve"> in </w:t>
      </w:r>
      <w:r w:rsidR="0087215C">
        <w:rPr>
          <w:rFonts w:ascii="Calibri" w:eastAsia="Calibri" w:hAnsi="Calibri" w:cs="Times New Roman"/>
        </w:rPr>
        <w:t xml:space="preserve">many </w:t>
      </w:r>
      <w:r w:rsidR="00E74903" w:rsidRPr="00944FAA">
        <w:rPr>
          <w:rFonts w:ascii="Calibri" w:eastAsia="Calibri" w:hAnsi="Calibri" w:cs="Times New Roman"/>
        </w:rPr>
        <w:t xml:space="preserve"> states there is limited help available for people with BPD and access to care is near to impossible for most people with BPD.</w:t>
      </w:r>
    </w:p>
    <w:p w14:paraId="7F24A384" w14:textId="77777777" w:rsidR="00E74903" w:rsidRPr="00A43E12" w:rsidRDefault="00E74903" w:rsidP="008336E1">
      <w:pPr>
        <w:ind w:left="720"/>
        <w:contextualSpacing/>
        <w:rPr>
          <w:rFonts w:ascii="Calibri" w:eastAsia="Calibri" w:hAnsi="Calibri" w:cs="Times New Roman"/>
        </w:rPr>
      </w:pPr>
    </w:p>
    <w:p w14:paraId="7E87673A" w14:textId="77777777" w:rsidR="00A43E12" w:rsidRPr="00A43E12" w:rsidRDefault="00A43E12" w:rsidP="00A43E12">
      <w:pPr>
        <w:keepNext/>
        <w:keepLines/>
        <w:spacing w:before="480" w:after="0"/>
        <w:outlineLvl w:val="0"/>
        <w:rPr>
          <w:rFonts w:ascii="Calibri Light" w:eastAsia="Times New Roman" w:hAnsi="Calibri Light" w:cs="Times New Roman"/>
          <w:b/>
          <w:bCs/>
          <w:color w:val="2E74B5"/>
          <w:sz w:val="40"/>
          <w:szCs w:val="40"/>
          <w:u w:val="single"/>
        </w:rPr>
      </w:pPr>
      <w:r w:rsidRPr="00A43E12">
        <w:rPr>
          <w:rFonts w:ascii="Calibri Light" w:eastAsia="Times New Roman" w:hAnsi="Calibri Light" w:cs="Times New Roman"/>
          <w:b/>
          <w:bCs/>
          <w:color w:val="2E74B5"/>
          <w:sz w:val="40"/>
          <w:szCs w:val="40"/>
          <w:u w:val="single"/>
        </w:rPr>
        <w:lastRenderedPageBreak/>
        <w:t>Tasks ahead for us</w:t>
      </w:r>
    </w:p>
    <w:p w14:paraId="0B092E9A" w14:textId="77777777" w:rsidR="00A27B1D" w:rsidRPr="00A43E12" w:rsidRDefault="00A27B1D" w:rsidP="00A27B1D">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 xml:space="preserve">To increase awareness </w:t>
      </w:r>
      <w:r>
        <w:rPr>
          <w:rFonts w:ascii="Calibri" w:eastAsia="Calibri" w:hAnsi="Calibri" w:cs="Times New Roman"/>
          <w:sz w:val="24"/>
          <w:szCs w:val="24"/>
        </w:rPr>
        <w:t xml:space="preserve">and understanding </w:t>
      </w:r>
      <w:r w:rsidRPr="00A43E12">
        <w:rPr>
          <w:rFonts w:ascii="Calibri" w:eastAsia="Calibri" w:hAnsi="Calibri" w:cs="Times New Roman"/>
          <w:sz w:val="24"/>
          <w:szCs w:val="24"/>
        </w:rPr>
        <w:t>of BPD amongst the general community.</w:t>
      </w:r>
    </w:p>
    <w:p w14:paraId="2B901455"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To ensure that every single Australian who experiences BPD is able to access evidence based BPD treatments in an atmosphere that is free of stigma and discrimination.</w:t>
      </w:r>
    </w:p>
    <w:p w14:paraId="5168C8E2"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To ensure that every single family (parents, partners, children, carers) who have a relative with BPD is adequate supported and educated while they share</w:t>
      </w:r>
      <w:r w:rsidR="008259A0">
        <w:rPr>
          <w:rFonts w:ascii="Calibri" w:eastAsia="Calibri" w:hAnsi="Calibri" w:cs="Times New Roman"/>
          <w:sz w:val="24"/>
          <w:szCs w:val="24"/>
        </w:rPr>
        <w:t xml:space="preserve"> and support</w:t>
      </w:r>
      <w:r w:rsidRPr="00A43E12">
        <w:rPr>
          <w:rFonts w:ascii="Calibri" w:eastAsia="Calibri" w:hAnsi="Calibri" w:cs="Times New Roman"/>
          <w:sz w:val="24"/>
          <w:szCs w:val="24"/>
        </w:rPr>
        <w:t xml:space="preserve"> the journey of treatment and recovery of their relative.</w:t>
      </w:r>
    </w:p>
    <w:p w14:paraId="3BEF754C"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To ensure that every single clinician who comes across a person with BPD during the course of their work is adequately educated, trained, supervised and supported to treat BPD using evidence based interventions.</w:t>
      </w:r>
    </w:p>
    <w:p w14:paraId="6C73AD5D" w14:textId="4285C3ED"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 xml:space="preserve">To </w:t>
      </w:r>
      <w:r w:rsidR="004A73B6">
        <w:rPr>
          <w:rFonts w:ascii="Calibri" w:eastAsia="Calibri" w:hAnsi="Calibri" w:cs="Times New Roman"/>
          <w:sz w:val="24"/>
          <w:szCs w:val="24"/>
        </w:rPr>
        <w:t xml:space="preserve">replace the current </w:t>
      </w:r>
      <w:r w:rsidRPr="00A43E12">
        <w:rPr>
          <w:rFonts w:ascii="Calibri" w:eastAsia="Calibri" w:hAnsi="Calibri" w:cs="Times New Roman"/>
          <w:sz w:val="24"/>
          <w:szCs w:val="24"/>
        </w:rPr>
        <w:t xml:space="preserve">stigma and discrimination </w:t>
      </w:r>
      <w:r w:rsidR="004A73B6">
        <w:rPr>
          <w:rFonts w:ascii="Calibri" w:eastAsia="Calibri" w:hAnsi="Calibri" w:cs="Times New Roman"/>
          <w:sz w:val="24"/>
          <w:szCs w:val="24"/>
        </w:rPr>
        <w:t xml:space="preserve">surrounding </w:t>
      </w:r>
      <w:r w:rsidRPr="00A43E12">
        <w:rPr>
          <w:rFonts w:ascii="Calibri" w:eastAsia="Calibri" w:hAnsi="Calibri" w:cs="Times New Roman"/>
          <w:sz w:val="24"/>
          <w:szCs w:val="24"/>
        </w:rPr>
        <w:t xml:space="preserve">BPD with hope, optimism and compassion. </w:t>
      </w:r>
    </w:p>
    <w:p w14:paraId="2CCEB0F0"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To implement the NHMRC clinical practice guidelines (2012) for management of BPD across the health care sector.</w:t>
      </w:r>
    </w:p>
    <w:p w14:paraId="4E111D5B"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 xml:space="preserve">People with BPD, their families and carers and clinicians interested in working with BPD- all should come together under a single platform to advocate for the change. </w:t>
      </w:r>
    </w:p>
    <w:p w14:paraId="01A0133D"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Acknowledge that people with BPD suffer severely. Their families and carers share the burden. Clinicians caring for people with BPD are also impacted when they are not adequately supported.</w:t>
      </w:r>
    </w:p>
    <w:p w14:paraId="750EC334"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Addressing the major gaps in service provisions across Australia.</w:t>
      </w:r>
    </w:p>
    <w:p w14:paraId="52639D00"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We need to advocate for BPD and educate policy makers and influence funding bodies.</w:t>
      </w:r>
    </w:p>
    <w:p w14:paraId="528AD8CC"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 xml:space="preserve">Empowering existing health care sector (GP, public mental health services, psychology, nursing, </w:t>
      </w:r>
      <w:r w:rsidR="00D15720">
        <w:rPr>
          <w:rFonts w:ascii="Calibri" w:eastAsia="Calibri" w:hAnsi="Calibri" w:cs="Times New Roman"/>
          <w:sz w:val="24"/>
          <w:szCs w:val="24"/>
        </w:rPr>
        <w:t xml:space="preserve">social workers, </w:t>
      </w:r>
      <w:r w:rsidRPr="00A43E12">
        <w:rPr>
          <w:rFonts w:ascii="Calibri" w:eastAsia="Calibri" w:hAnsi="Calibri" w:cs="Times New Roman"/>
          <w:sz w:val="24"/>
          <w:szCs w:val="24"/>
        </w:rPr>
        <w:t>private psychiatry etc) to respond to BPD appropriately:</w:t>
      </w:r>
    </w:p>
    <w:p w14:paraId="33ABF51C" w14:textId="34394FA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 xml:space="preserve">We need to advocate for inclusion of BPD in the </w:t>
      </w:r>
      <w:r w:rsidR="00D15720">
        <w:rPr>
          <w:rFonts w:ascii="Calibri" w:eastAsia="Calibri" w:hAnsi="Calibri" w:cs="Times New Roman"/>
          <w:sz w:val="24"/>
          <w:szCs w:val="24"/>
        </w:rPr>
        <w:t xml:space="preserve">training </w:t>
      </w:r>
      <w:r w:rsidRPr="00A43E12">
        <w:rPr>
          <w:rFonts w:ascii="Calibri" w:eastAsia="Calibri" w:hAnsi="Calibri" w:cs="Times New Roman"/>
          <w:sz w:val="24"/>
          <w:szCs w:val="24"/>
        </w:rPr>
        <w:t>curriculum for psychologists, mental health nurses,</w:t>
      </w:r>
      <w:r w:rsidR="00D15720">
        <w:rPr>
          <w:rFonts w:ascii="Calibri" w:eastAsia="Calibri" w:hAnsi="Calibri" w:cs="Times New Roman"/>
          <w:sz w:val="24"/>
          <w:szCs w:val="24"/>
        </w:rPr>
        <w:t xml:space="preserve"> social workers</w:t>
      </w:r>
      <w:r w:rsidR="00A27B1D">
        <w:rPr>
          <w:rFonts w:ascii="Calibri" w:eastAsia="Calibri" w:hAnsi="Calibri" w:cs="Times New Roman"/>
          <w:sz w:val="24"/>
          <w:szCs w:val="24"/>
        </w:rPr>
        <w:t xml:space="preserve">, </w:t>
      </w:r>
      <w:r w:rsidR="00A27B1D" w:rsidRPr="00A43E12">
        <w:rPr>
          <w:rFonts w:ascii="Calibri" w:eastAsia="Calibri" w:hAnsi="Calibri" w:cs="Times New Roman"/>
          <w:sz w:val="24"/>
          <w:szCs w:val="24"/>
        </w:rPr>
        <w:t>psychiatrists</w:t>
      </w:r>
      <w:r w:rsidRPr="00A43E12">
        <w:rPr>
          <w:rFonts w:ascii="Calibri" w:eastAsia="Calibri" w:hAnsi="Calibri" w:cs="Times New Roman"/>
          <w:sz w:val="24"/>
          <w:szCs w:val="24"/>
        </w:rPr>
        <w:t xml:space="preserve"> and GPs. Colleges of psychiatrists, psychologists, nursing</w:t>
      </w:r>
      <w:r w:rsidR="00D15720">
        <w:rPr>
          <w:rFonts w:ascii="Calibri" w:eastAsia="Calibri" w:hAnsi="Calibri" w:cs="Times New Roman"/>
          <w:sz w:val="24"/>
          <w:szCs w:val="24"/>
        </w:rPr>
        <w:t>, social workers</w:t>
      </w:r>
      <w:r w:rsidRPr="00A43E12">
        <w:rPr>
          <w:rFonts w:ascii="Calibri" w:eastAsia="Calibri" w:hAnsi="Calibri" w:cs="Times New Roman"/>
          <w:sz w:val="24"/>
          <w:szCs w:val="24"/>
        </w:rPr>
        <w:t xml:space="preserve"> and GPs are all important stakeholders.</w:t>
      </w:r>
    </w:p>
    <w:p w14:paraId="66E6F555" w14:textId="378BD1A9"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 xml:space="preserve">Emergency services </w:t>
      </w:r>
      <w:r w:rsidR="002C7357" w:rsidRPr="00A43E12">
        <w:rPr>
          <w:rFonts w:ascii="Calibri" w:eastAsia="Calibri" w:hAnsi="Calibri" w:cs="Times New Roman"/>
          <w:sz w:val="24"/>
          <w:szCs w:val="24"/>
        </w:rPr>
        <w:t>staff such as police and ambulance requires</w:t>
      </w:r>
      <w:r w:rsidRPr="00A43E12">
        <w:rPr>
          <w:rFonts w:ascii="Calibri" w:eastAsia="Calibri" w:hAnsi="Calibri" w:cs="Times New Roman"/>
          <w:sz w:val="24"/>
          <w:szCs w:val="24"/>
        </w:rPr>
        <w:t xml:space="preserve"> education and training in care of BPD.</w:t>
      </w:r>
    </w:p>
    <w:p w14:paraId="455EA6A1" w14:textId="17BD7FFE" w:rsid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 xml:space="preserve">BPD patients can often struggle with child custody matters. Child protection </w:t>
      </w:r>
      <w:r w:rsidR="002C7357" w:rsidRPr="00A43E12">
        <w:rPr>
          <w:rFonts w:ascii="Calibri" w:eastAsia="Calibri" w:hAnsi="Calibri" w:cs="Times New Roman"/>
          <w:sz w:val="24"/>
          <w:szCs w:val="24"/>
        </w:rPr>
        <w:t>services</w:t>
      </w:r>
      <w:r w:rsidR="002C7357">
        <w:rPr>
          <w:rFonts w:ascii="Calibri" w:eastAsia="Calibri" w:hAnsi="Calibri" w:cs="Times New Roman"/>
          <w:sz w:val="24"/>
          <w:szCs w:val="24"/>
        </w:rPr>
        <w:t xml:space="preserve"> </w:t>
      </w:r>
      <w:r w:rsidR="002C7357" w:rsidRPr="00A43E12">
        <w:rPr>
          <w:rFonts w:ascii="Calibri" w:eastAsia="Calibri" w:hAnsi="Calibri" w:cs="Times New Roman"/>
          <w:sz w:val="24"/>
          <w:szCs w:val="24"/>
        </w:rPr>
        <w:t>and</w:t>
      </w:r>
      <w:r w:rsidRPr="00A43E12">
        <w:rPr>
          <w:rFonts w:ascii="Calibri" w:eastAsia="Calibri" w:hAnsi="Calibri" w:cs="Times New Roman"/>
          <w:sz w:val="24"/>
          <w:szCs w:val="24"/>
        </w:rPr>
        <w:t xml:space="preserve"> Family and Children’s courts need to be further educated regarding the impact of BPD on mothers with the disorders and their children. The protective services and courts also need to be educated re the potential for recovery from BPD and the impact of loss of child custody on mother’s mental health</w:t>
      </w:r>
      <w:r w:rsidR="00D15720">
        <w:rPr>
          <w:rFonts w:ascii="Calibri" w:eastAsia="Calibri" w:hAnsi="Calibri" w:cs="Times New Roman"/>
          <w:sz w:val="24"/>
          <w:szCs w:val="24"/>
        </w:rPr>
        <w:t xml:space="preserve"> whilst maintaining a focus on the best interests of the child.</w:t>
      </w:r>
    </w:p>
    <w:p w14:paraId="3B8B0B83" w14:textId="07237347" w:rsidR="00A27B1D" w:rsidRPr="00A43E12" w:rsidRDefault="00A27B1D" w:rsidP="00A43E12">
      <w:pPr>
        <w:numPr>
          <w:ilvl w:val="0"/>
          <w:numId w:val="2"/>
        </w:numPr>
        <w:contextualSpacing/>
        <w:rPr>
          <w:rFonts w:ascii="Calibri" w:eastAsia="Calibri" w:hAnsi="Calibri" w:cs="Times New Roman"/>
          <w:sz w:val="24"/>
          <w:szCs w:val="24"/>
        </w:rPr>
      </w:pPr>
      <w:r>
        <w:rPr>
          <w:rFonts w:ascii="Calibri" w:eastAsia="Calibri" w:hAnsi="Calibri" w:cs="Times New Roman"/>
          <w:sz w:val="24"/>
          <w:szCs w:val="24"/>
        </w:rPr>
        <w:t xml:space="preserve">Children who have been subjected to traumatic experiences and or environments should receive early interventions and supports. Similarly care providers who ae in those environments need education and support.  </w:t>
      </w:r>
    </w:p>
    <w:p w14:paraId="5B2B45C7"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t>We need to establish a BPD research centre of excellence for the nation.</w:t>
      </w:r>
    </w:p>
    <w:p w14:paraId="2620D496" w14:textId="77777777" w:rsidR="00A43E12" w:rsidRPr="00A43E12" w:rsidRDefault="00A43E12" w:rsidP="00A43E12">
      <w:pPr>
        <w:numPr>
          <w:ilvl w:val="0"/>
          <w:numId w:val="2"/>
        </w:numPr>
        <w:contextualSpacing/>
        <w:rPr>
          <w:rFonts w:ascii="Calibri" w:eastAsia="Calibri" w:hAnsi="Calibri" w:cs="Times New Roman"/>
          <w:sz w:val="24"/>
          <w:szCs w:val="24"/>
        </w:rPr>
      </w:pPr>
      <w:r w:rsidRPr="00A43E12">
        <w:rPr>
          <w:rFonts w:ascii="Calibri" w:eastAsia="Calibri" w:hAnsi="Calibri" w:cs="Times New Roman"/>
          <w:sz w:val="24"/>
          <w:szCs w:val="24"/>
        </w:rPr>
        <w:lastRenderedPageBreak/>
        <w:t>We need dedicated BPD specialist centres of clinical excellence across the nation to:</w:t>
      </w:r>
    </w:p>
    <w:p w14:paraId="54884A8B" w14:textId="3CB81C3F" w:rsidR="00A43E12" w:rsidRPr="00A43E12" w:rsidRDefault="00A43E12" w:rsidP="00A43E12">
      <w:pPr>
        <w:numPr>
          <w:ilvl w:val="1"/>
          <w:numId w:val="4"/>
        </w:numPr>
        <w:contextualSpacing/>
        <w:rPr>
          <w:rFonts w:ascii="Calibri" w:eastAsia="Calibri" w:hAnsi="Calibri" w:cs="Times New Roman"/>
          <w:sz w:val="24"/>
          <w:szCs w:val="24"/>
        </w:rPr>
      </w:pPr>
      <w:r w:rsidRPr="00A43E12">
        <w:rPr>
          <w:rFonts w:ascii="Calibri" w:eastAsia="Calibri" w:hAnsi="Calibri" w:cs="Times New Roman"/>
          <w:sz w:val="24"/>
          <w:szCs w:val="24"/>
        </w:rPr>
        <w:t>advocate for BPD</w:t>
      </w:r>
      <w:r w:rsidR="00B05FE2">
        <w:rPr>
          <w:rFonts w:ascii="Calibri" w:eastAsia="Calibri" w:hAnsi="Calibri" w:cs="Times New Roman"/>
          <w:sz w:val="24"/>
          <w:szCs w:val="24"/>
        </w:rPr>
        <w:t xml:space="preserve"> and create awareness</w:t>
      </w:r>
    </w:p>
    <w:p w14:paraId="0BA09E5A" w14:textId="629F83FD" w:rsidR="00A43E12" w:rsidRDefault="00A43E12" w:rsidP="00A43E12">
      <w:pPr>
        <w:numPr>
          <w:ilvl w:val="1"/>
          <w:numId w:val="4"/>
        </w:numPr>
        <w:contextualSpacing/>
        <w:rPr>
          <w:rFonts w:ascii="Calibri" w:eastAsia="Calibri" w:hAnsi="Calibri" w:cs="Times New Roman"/>
          <w:sz w:val="24"/>
          <w:szCs w:val="24"/>
        </w:rPr>
      </w:pPr>
      <w:r w:rsidRPr="00A43E12">
        <w:rPr>
          <w:rFonts w:ascii="Calibri" w:eastAsia="Calibri" w:hAnsi="Calibri" w:cs="Times New Roman"/>
          <w:sz w:val="24"/>
          <w:szCs w:val="24"/>
        </w:rPr>
        <w:t>teach and train mental health workforce and primary sector</w:t>
      </w:r>
      <w:r w:rsidR="006E2762">
        <w:rPr>
          <w:rFonts w:ascii="Calibri" w:eastAsia="Calibri" w:hAnsi="Calibri" w:cs="Times New Roman"/>
          <w:sz w:val="24"/>
          <w:szCs w:val="24"/>
        </w:rPr>
        <w:t xml:space="preserve"> in working with people with BPD and their families/carers</w:t>
      </w:r>
    </w:p>
    <w:p w14:paraId="1F4FD5CF" w14:textId="760A14E6" w:rsidR="004A73B6" w:rsidRPr="00A43E12" w:rsidRDefault="006E2762" w:rsidP="00A43E12">
      <w:pPr>
        <w:numPr>
          <w:ilvl w:val="1"/>
          <w:numId w:val="4"/>
        </w:numPr>
        <w:contextualSpacing/>
        <w:rPr>
          <w:rFonts w:ascii="Calibri" w:eastAsia="Calibri" w:hAnsi="Calibri" w:cs="Times New Roman"/>
          <w:sz w:val="24"/>
          <w:szCs w:val="24"/>
        </w:rPr>
      </w:pPr>
      <w:r>
        <w:rPr>
          <w:rFonts w:ascii="Calibri" w:eastAsia="Calibri" w:hAnsi="Calibri" w:cs="Times New Roman"/>
          <w:sz w:val="24"/>
          <w:szCs w:val="24"/>
        </w:rPr>
        <w:t>support and resource the activities of other organizations providing education/training to people with BPD and their families/carers e.g. NEA-BPD in Australia, the Bouverie Centre</w:t>
      </w:r>
      <w:r w:rsidR="00A27B1D">
        <w:rPr>
          <w:rFonts w:ascii="Calibri" w:eastAsia="Calibri" w:hAnsi="Calibri" w:cs="Times New Roman"/>
          <w:sz w:val="24"/>
          <w:szCs w:val="24"/>
        </w:rPr>
        <w:t xml:space="preserve"> </w:t>
      </w:r>
    </w:p>
    <w:p w14:paraId="2BE78CBB" w14:textId="77777777" w:rsidR="00A43E12" w:rsidRPr="00A43E12" w:rsidRDefault="00A43E12" w:rsidP="00A43E12">
      <w:pPr>
        <w:numPr>
          <w:ilvl w:val="1"/>
          <w:numId w:val="4"/>
        </w:numPr>
        <w:contextualSpacing/>
        <w:rPr>
          <w:rFonts w:ascii="Calibri" w:eastAsia="Calibri" w:hAnsi="Calibri" w:cs="Times New Roman"/>
          <w:sz w:val="24"/>
          <w:szCs w:val="24"/>
        </w:rPr>
      </w:pPr>
      <w:r w:rsidRPr="00A43E12">
        <w:rPr>
          <w:rFonts w:ascii="Calibri" w:eastAsia="Calibri" w:hAnsi="Calibri" w:cs="Times New Roman"/>
          <w:sz w:val="24"/>
          <w:szCs w:val="24"/>
        </w:rPr>
        <w:t>treat the most complex and severe BPD</w:t>
      </w:r>
    </w:p>
    <w:p w14:paraId="6D0EB7F3" w14:textId="77777777" w:rsidR="00A43E12" w:rsidRPr="00A43E12" w:rsidRDefault="00A43E12" w:rsidP="00A43E12">
      <w:pPr>
        <w:numPr>
          <w:ilvl w:val="1"/>
          <w:numId w:val="4"/>
        </w:numPr>
        <w:contextualSpacing/>
        <w:rPr>
          <w:rFonts w:ascii="Calibri" w:eastAsia="Calibri" w:hAnsi="Calibri" w:cs="Times New Roman"/>
          <w:sz w:val="24"/>
          <w:szCs w:val="24"/>
        </w:rPr>
      </w:pPr>
      <w:r w:rsidRPr="00A43E12">
        <w:rPr>
          <w:rFonts w:ascii="Calibri" w:eastAsia="Calibri" w:hAnsi="Calibri" w:cs="Times New Roman"/>
          <w:sz w:val="24"/>
          <w:szCs w:val="24"/>
        </w:rPr>
        <w:t>provide consultations and supervision to clinicians treating BPD in public and private settings</w:t>
      </w:r>
    </w:p>
    <w:p w14:paraId="68B3D332" w14:textId="278CFE22" w:rsidR="00A43E12" w:rsidRDefault="00A43E12" w:rsidP="00A43E12">
      <w:pPr>
        <w:numPr>
          <w:ilvl w:val="1"/>
          <w:numId w:val="4"/>
        </w:numPr>
        <w:contextualSpacing/>
        <w:rPr>
          <w:rFonts w:ascii="Calibri" w:eastAsia="Calibri" w:hAnsi="Calibri" w:cs="Times New Roman"/>
          <w:sz w:val="24"/>
          <w:szCs w:val="24"/>
        </w:rPr>
      </w:pPr>
      <w:r w:rsidRPr="00A43E12">
        <w:rPr>
          <w:rFonts w:ascii="Calibri" w:eastAsia="Calibri" w:hAnsi="Calibri" w:cs="Times New Roman"/>
          <w:sz w:val="24"/>
          <w:szCs w:val="24"/>
        </w:rPr>
        <w:t>develop locally relevant models of care for BPD</w:t>
      </w:r>
    </w:p>
    <w:p w14:paraId="7BD0BEE7" w14:textId="77777777" w:rsidR="00A27B1D" w:rsidRDefault="006E2762" w:rsidP="006E2762">
      <w:pPr>
        <w:numPr>
          <w:ilvl w:val="1"/>
          <w:numId w:val="4"/>
        </w:numPr>
        <w:contextualSpacing/>
        <w:rPr>
          <w:rFonts w:ascii="Calibri" w:eastAsia="Calibri" w:hAnsi="Calibri" w:cs="Times New Roman"/>
          <w:sz w:val="24"/>
          <w:szCs w:val="24"/>
        </w:rPr>
      </w:pPr>
      <w:r>
        <w:rPr>
          <w:rFonts w:ascii="Calibri" w:eastAsia="Calibri" w:hAnsi="Calibri" w:cs="Times New Roman"/>
          <w:sz w:val="24"/>
          <w:szCs w:val="24"/>
        </w:rPr>
        <w:t>support and resource the Australian BPD Foundation in its BPD advocacy work</w:t>
      </w:r>
    </w:p>
    <w:p w14:paraId="102D2CBF" w14:textId="51969FBB" w:rsidR="006E2762" w:rsidRPr="00A43E12" w:rsidRDefault="002C7357" w:rsidP="006E2762">
      <w:pPr>
        <w:numPr>
          <w:ilvl w:val="1"/>
          <w:numId w:val="4"/>
        </w:numPr>
        <w:contextualSpacing/>
        <w:rPr>
          <w:rFonts w:ascii="Calibri" w:eastAsia="Calibri" w:hAnsi="Calibri" w:cs="Times New Roman"/>
          <w:sz w:val="24"/>
          <w:szCs w:val="24"/>
        </w:rPr>
      </w:pPr>
      <w:r>
        <w:rPr>
          <w:rFonts w:ascii="Calibri" w:eastAsia="Calibri" w:hAnsi="Calibri" w:cs="Times New Roman"/>
          <w:sz w:val="24"/>
          <w:szCs w:val="24"/>
        </w:rPr>
        <w:t>t</w:t>
      </w:r>
      <w:r w:rsidR="00A27B1D">
        <w:rPr>
          <w:rFonts w:ascii="Calibri" w:eastAsia="Calibri" w:hAnsi="Calibri" w:cs="Times New Roman"/>
          <w:sz w:val="24"/>
          <w:szCs w:val="24"/>
        </w:rPr>
        <w:t>ake up clinical research and treatment quality assurance activities</w:t>
      </w:r>
    </w:p>
    <w:p w14:paraId="55BA10FC" w14:textId="2F14B27C" w:rsidR="00A43E12" w:rsidRPr="00A43E12" w:rsidRDefault="002C7357" w:rsidP="00A43E12">
      <w:pPr>
        <w:numPr>
          <w:ilvl w:val="1"/>
          <w:numId w:val="4"/>
        </w:numPr>
        <w:contextualSpacing/>
        <w:rPr>
          <w:rFonts w:ascii="Calibri" w:eastAsia="Calibri" w:hAnsi="Calibri" w:cs="Times New Roman"/>
          <w:sz w:val="24"/>
          <w:szCs w:val="24"/>
        </w:rPr>
      </w:pPr>
      <w:r>
        <w:rPr>
          <w:rFonts w:ascii="Calibri" w:eastAsia="Calibri" w:hAnsi="Calibri" w:cs="Times New Roman"/>
          <w:sz w:val="24"/>
          <w:szCs w:val="24"/>
        </w:rPr>
        <w:t>considering</w:t>
      </w:r>
      <w:r w:rsidR="00A43E12" w:rsidRPr="00A43E12">
        <w:rPr>
          <w:rFonts w:ascii="Calibri" w:eastAsia="Calibri" w:hAnsi="Calibri" w:cs="Times New Roman"/>
          <w:sz w:val="24"/>
          <w:szCs w:val="24"/>
        </w:rPr>
        <w:t xml:space="preserve"> the Spectrum funding example, a recurring annual funding of $ 24 million will help set up a national research centre and state-wide/territory wide specialist centres of clinical excellence across the nation. In other words “a dollar citizen per year” will </w:t>
      </w:r>
      <w:r w:rsidR="00913643">
        <w:rPr>
          <w:rFonts w:ascii="Calibri" w:eastAsia="Calibri" w:hAnsi="Calibri" w:cs="Times New Roman"/>
          <w:sz w:val="24"/>
          <w:szCs w:val="24"/>
        </w:rPr>
        <w:t xml:space="preserve">fund the establishment </w:t>
      </w:r>
      <w:r w:rsidR="00A27B1D">
        <w:rPr>
          <w:rFonts w:ascii="Calibri" w:eastAsia="Calibri" w:hAnsi="Calibri" w:cs="Times New Roman"/>
          <w:sz w:val="24"/>
          <w:szCs w:val="24"/>
        </w:rPr>
        <w:t xml:space="preserve">of </w:t>
      </w:r>
      <w:r w:rsidR="00A27B1D" w:rsidRPr="00A43E12">
        <w:rPr>
          <w:rFonts w:ascii="Calibri" w:eastAsia="Calibri" w:hAnsi="Calibri" w:cs="Times New Roman"/>
          <w:sz w:val="24"/>
          <w:szCs w:val="24"/>
        </w:rPr>
        <w:t>such</w:t>
      </w:r>
      <w:r w:rsidR="00A43E12" w:rsidRPr="00A43E12">
        <w:rPr>
          <w:rFonts w:ascii="Calibri" w:eastAsia="Calibri" w:hAnsi="Calibri" w:cs="Times New Roman"/>
          <w:sz w:val="24"/>
          <w:szCs w:val="24"/>
        </w:rPr>
        <w:t xml:space="preserve"> centres across </w:t>
      </w:r>
      <w:r w:rsidR="00A27B1D">
        <w:rPr>
          <w:rFonts w:ascii="Calibri" w:eastAsia="Calibri" w:hAnsi="Calibri" w:cs="Times New Roman"/>
          <w:sz w:val="24"/>
          <w:szCs w:val="24"/>
        </w:rPr>
        <w:t xml:space="preserve">every state and territory of </w:t>
      </w:r>
      <w:r w:rsidR="00A43E12" w:rsidRPr="00A43E12">
        <w:rPr>
          <w:rFonts w:ascii="Calibri" w:eastAsia="Calibri" w:hAnsi="Calibri" w:cs="Times New Roman"/>
          <w:sz w:val="24"/>
          <w:szCs w:val="24"/>
        </w:rPr>
        <w:t xml:space="preserve">Australia. </w:t>
      </w:r>
      <w:r w:rsidR="00B05FE2">
        <w:rPr>
          <w:rFonts w:ascii="Calibri" w:eastAsia="Calibri" w:hAnsi="Calibri" w:cs="Times New Roman"/>
          <w:sz w:val="24"/>
          <w:szCs w:val="24"/>
        </w:rPr>
        <w:t>Although this will not provide treatment access to all BPD patients, it will help remove stigma, improve education and training for clinicians, treat severely unwell BPD patients, develop local models of care, enhance advocacy and help the existing mental health workforce to manage BPD patients better.</w:t>
      </w:r>
    </w:p>
    <w:p w14:paraId="5E2A7BFF" w14:textId="77777777" w:rsidR="00A43E12" w:rsidRPr="00A43E12" w:rsidRDefault="00A43E12" w:rsidP="00A43E12">
      <w:pPr>
        <w:numPr>
          <w:ilvl w:val="0"/>
          <w:numId w:val="4"/>
        </w:numPr>
        <w:autoSpaceDE w:val="0"/>
        <w:autoSpaceDN w:val="0"/>
        <w:adjustRightInd w:val="0"/>
        <w:spacing w:after="0" w:line="240" w:lineRule="auto"/>
        <w:contextualSpacing/>
        <w:rPr>
          <w:rFonts w:ascii="Calibri" w:eastAsia="Calibri" w:hAnsi="Calibri" w:cs="Calibri"/>
          <w:color w:val="000000"/>
        </w:rPr>
      </w:pPr>
      <w:r w:rsidRPr="00A43E12">
        <w:rPr>
          <w:rFonts w:ascii="Calibri" w:eastAsia="Calibri" w:hAnsi="Calibri" w:cs="Calibri"/>
          <w:bCs/>
          <w:color w:val="000000"/>
        </w:rPr>
        <w:t xml:space="preserve">NHMRC Clinical Practice Guidelines for the Management of Borderline Personality Disorder documents the following regarding  Specialised BPD Services: </w:t>
      </w:r>
    </w:p>
    <w:p w14:paraId="1EE3C76C" w14:textId="77777777" w:rsidR="00A43E12" w:rsidRPr="00A43E12" w:rsidRDefault="00A43E12" w:rsidP="00A43E12">
      <w:pPr>
        <w:autoSpaceDE w:val="0"/>
        <w:autoSpaceDN w:val="0"/>
        <w:adjustRightInd w:val="0"/>
        <w:spacing w:after="0" w:line="240" w:lineRule="auto"/>
        <w:ind w:left="720"/>
        <w:rPr>
          <w:rFonts w:ascii="Calibri" w:eastAsia="Calibri" w:hAnsi="Calibri" w:cs="Calibri"/>
          <w:i/>
          <w:color w:val="000000"/>
          <w:sz w:val="24"/>
          <w:szCs w:val="24"/>
        </w:rPr>
      </w:pPr>
      <w:r w:rsidRPr="00A43E12">
        <w:rPr>
          <w:rFonts w:ascii="Calibri" w:eastAsia="Calibri" w:hAnsi="Calibri" w:cs="Calibri"/>
          <w:i/>
          <w:iCs/>
          <w:color w:val="000000"/>
          <w:sz w:val="24"/>
          <w:szCs w:val="24"/>
        </w:rPr>
        <w:t xml:space="preserve">“where available, health professionals should consider referring people with severe and/or enduring BPD to a specialised BPD service (e.g. Spectrum Personality Disorder Service for Victoria) for assessment and ongoing care”. </w:t>
      </w:r>
      <w:r w:rsidRPr="00A43E12">
        <w:rPr>
          <w:rFonts w:ascii="Calibri" w:eastAsia="Calibri" w:hAnsi="Calibri" w:cs="Calibri"/>
          <w:i/>
          <w:color w:val="000000"/>
          <w:sz w:val="24"/>
          <w:szCs w:val="24"/>
        </w:rPr>
        <w:t xml:space="preserve">The NHMRC Guidelines set out the role of the specialised BPD Service as: </w:t>
      </w:r>
    </w:p>
    <w:p w14:paraId="23662F49" w14:textId="77777777" w:rsidR="00A43E12" w:rsidRPr="00A43E12" w:rsidRDefault="00A43E12" w:rsidP="00A43E12">
      <w:pPr>
        <w:numPr>
          <w:ilvl w:val="0"/>
          <w:numId w:val="6"/>
        </w:numPr>
        <w:autoSpaceDE w:val="0"/>
        <w:autoSpaceDN w:val="0"/>
        <w:adjustRightInd w:val="0"/>
        <w:spacing w:after="0" w:line="240" w:lineRule="auto"/>
        <w:ind w:left="1080"/>
        <w:contextualSpacing/>
        <w:rPr>
          <w:rFonts w:ascii="Calibri" w:eastAsia="Calibri" w:hAnsi="Calibri" w:cs="Calibri"/>
          <w:i/>
          <w:color w:val="000000"/>
          <w:sz w:val="24"/>
          <w:szCs w:val="24"/>
        </w:rPr>
      </w:pPr>
      <w:r w:rsidRPr="00A43E12">
        <w:rPr>
          <w:rFonts w:ascii="Calibri" w:eastAsia="Calibri" w:hAnsi="Calibri" w:cs="Calibri"/>
          <w:i/>
          <w:iCs/>
          <w:color w:val="000000"/>
          <w:sz w:val="24"/>
          <w:szCs w:val="24"/>
        </w:rPr>
        <w:t xml:space="preserve"> Providing treatment for people with BPD who have complex care needs or those at high risk for suicide or significant self-harm </w:t>
      </w:r>
    </w:p>
    <w:p w14:paraId="2230CE13" w14:textId="77777777" w:rsidR="00A43E12" w:rsidRPr="00A43E12" w:rsidRDefault="00A43E12" w:rsidP="00A43E12">
      <w:pPr>
        <w:numPr>
          <w:ilvl w:val="0"/>
          <w:numId w:val="6"/>
        </w:numPr>
        <w:autoSpaceDE w:val="0"/>
        <w:autoSpaceDN w:val="0"/>
        <w:adjustRightInd w:val="0"/>
        <w:spacing w:after="0" w:line="240" w:lineRule="auto"/>
        <w:ind w:left="1080"/>
        <w:contextualSpacing/>
        <w:rPr>
          <w:rFonts w:ascii="Calibri" w:eastAsia="Calibri" w:hAnsi="Calibri" w:cs="Calibri"/>
          <w:i/>
          <w:color w:val="000000"/>
          <w:sz w:val="24"/>
          <w:szCs w:val="24"/>
        </w:rPr>
      </w:pPr>
      <w:r w:rsidRPr="00A43E12">
        <w:rPr>
          <w:rFonts w:ascii="Calibri" w:eastAsia="Calibri" w:hAnsi="Calibri" w:cs="Calibri"/>
          <w:i/>
          <w:iCs/>
          <w:color w:val="000000"/>
          <w:sz w:val="24"/>
          <w:szCs w:val="24"/>
        </w:rPr>
        <w:t xml:space="preserve">Providing consultation to primary care services and mental health services </w:t>
      </w:r>
    </w:p>
    <w:p w14:paraId="455E7E7A" w14:textId="77777777" w:rsidR="00A43E12" w:rsidRPr="00A43E12" w:rsidRDefault="00A43E12" w:rsidP="00A43E12">
      <w:pPr>
        <w:numPr>
          <w:ilvl w:val="0"/>
          <w:numId w:val="6"/>
        </w:numPr>
        <w:autoSpaceDE w:val="0"/>
        <w:autoSpaceDN w:val="0"/>
        <w:adjustRightInd w:val="0"/>
        <w:spacing w:after="0" w:line="240" w:lineRule="auto"/>
        <w:ind w:left="1080"/>
        <w:contextualSpacing/>
        <w:rPr>
          <w:rFonts w:ascii="Calibri" w:eastAsia="Calibri" w:hAnsi="Calibri" w:cs="Calibri"/>
          <w:i/>
          <w:color w:val="000000"/>
          <w:sz w:val="24"/>
          <w:szCs w:val="24"/>
        </w:rPr>
      </w:pPr>
      <w:r w:rsidRPr="00A43E12">
        <w:rPr>
          <w:rFonts w:ascii="Calibri" w:eastAsia="Calibri" w:hAnsi="Calibri" w:cs="Calibri"/>
          <w:i/>
          <w:iCs/>
          <w:color w:val="000000"/>
          <w:sz w:val="24"/>
          <w:szCs w:val="24"/>
        </w:rPr>
        <w:t xml:space="preserve">Providing education, training, supervision and support for health professionals, including support for rural and remote services, education for local general mental health services, and consultation and advice for GPs managing BPD </w:t>
      </w:r>
    </w:p>
    <w:p w14:paraId="5526E469" w14:textId="77777777" w:rsidR="00A43E12" w:rsidRPr="00A43E12" w:rsidRDefault="00A43E12" w:rsidP="00A43E12">
      <w:pPr>
        <w:numPr>
          <w:ilvl w:val="0"/>
          <w:numId w:val="6"/>
        </w:numPr>
        <w:autoSpaceDE w:val="0"/>
        <w:autoSpaceDN w:val="0"/>
        <w:adjustRightInd w:val="0"/>
        <w:spacing w:after="0" w:line="240" w:lineRule="auto"/>
        <w:ind w:left="1080"/>
        <w:contextualSpacing/>
        <w:rPr>
          <w:rFonts w:ascii="Calibri" w:eastAsia="Calibri" w:hAnsi="Calibri" w:cs="Calibri"/>
          <w:i/>
          <w:color w:val="000000"/>
          <w:sz w:val="24"/>
          <w:szCs w:val="24"/>
        </w:rPr>
      </w:pPr>
      <w:r w:rsidRPr="00A43E12">
        <w:rPr>
          <w:rFonts w:ascii="Calibri" w:eastAsia="Calibri" w:hAnsi="Calibri" w:cs="Calibri"/>
          <w:i/>
          <w:iCs/>
          <w:color w:val="000000"/>
          <w:sz w:val="24"/>
          <w:szCs w:val="24"/>
        </w:rPr>
        <w:t xml:space="preserve">Health promotion and advocacy (e.g. raising awareness of BPD and reducing stigma) </w:t>
      </w:r>
    </w:p>
    <w:p w14:paraId="50158508" w14:textId="77777777" w:rsidR="00A43E12" w:rsidRPr="00A43E12" w:rsidRDefault="00A43E12" w:rsidP="00A43E12">
      <w:pPr>
        <w:numPr>
          <w:ilvl w:val="0"/>
          <w:numId w:val="6"/>
        </w:numPr>
        <w:autoSpaceDE w:val="0"/>
        <w:autoSpaceDN w:val="0"/>
        <w:adjustRightInd w:val="0"/>
        <w:spacing w:after="0" w:line="240" w:lineRule="auto"/>
        <w:ind w:left="1080"/>
        <w:contextualSpacing/>
        <w:rPr>
          <w:rFonts w:ascii="Calibri" w:eastAsia="Calibri" w:hAnsi="Calibri" w:cs="Calibri"/>
          <w:i/>
          <w:color w:val="000000"/>
          <w:sz w:val="24"/>
          <w:szCs w:val="24"/>
        </w:rPr>
      </w:pPr>
      <w:r w:rsidRPr="00A43E12">
        <w:rPr>
          <w:rFonts w:ascii="Calibri" w:eastAsia="Calibri" w:hAnsi="Calibri" w:cs="Calibri"/>
          <w:i/>
          <w:iCs/>
          <w:color w:val="000000"/>
          <w:sz w:val="24"/>
          <w:szCs w:val="24"/>
        </w:rPr>
        <w:t xml:space="preserve">Providing education for families and carers and supporting them </w:t>
      </w:r>
    </w:p>
    <w:p w14:paraId="649D6B88" w14:textId="77777777" w:rsidR="00A43E12" w:rsidRPr="00A43E12" w:rsidRDefault="00A43E12" w:rsidP="00A43E12">
      <w:pPr>
        <w:numPr>
          <w:ilvl w:val="0"/>
          <w:numId w:val="6"/>
        </w:numPr>
        <w:autoSpaceDE w:val="0"/>
        <w:autoSpaceDN w:val="0"/>
        <w:adjustRightInd w:val="0"/>
        <w:spacing w:after="0" w:line="240" w:lineRule="auto"/>
        <w:ind w:left="1080"/>
        <w:contextualSpacing/>
        <w:rPr>
          <w:rFonts w:ascii="Calibri" w:eastAsia="Calibri" w:hAnsi="Calibri" w:cs="Calibri"/>
          <w:i/>
          <w:iCs/>
          <w:color w:val="000000"/>
          <w:sz w:val="24"/>
          <w:szCs w:val="24"/>
        </w:rPr>
      </w:pPr>
      <w:r w:rsidRPr="00A43E12">
        <w:rPr>
          <w:rFonts w:ascii="Calibri" w:eastAsia="Calibri" w:hAnsi="Calibri" w:cs="Calibri"/>
          <w:i/>
          <w:iCs/>
          <w:color w:val="000000"/>
          <w:sz w:val="24"/>
          <w:szCs w:val="24"/>
        </w:rPr>
        <w:t>Undertaking research to develop better treatment models for BPD</w:t>
      </w:r>
    </w:p>
    <w:p w14:paraId="06332244" w14:textId="77777777" w:rsidR="00A43E12" w:rsidRPr="00A43E12" w:rsidRDefault="00A43E12" w:rsidP="00A43E12">
      <w:pPr>
        <w:numPr>
          <w:ilvl w:val="0"/>
          <w:numId w:val="5"/>
        </w:numPr>
        <w:contextualSpacing/>
        <w:rPr>
          <w:rFonts w:ascii="Calibri" w:eastAsia="Calibri" w:hAnsi="Calibri" w:cs="Times New Roman"/>
          <w:sz w:val="24"/>
          <w:szCs w:val="24"/>
        </w:rPr>
      </w:pPr>
      <w:r w:rsidRPr="00A43E12">
        <w:rPr>
          <w:rFonts w:ascii="Calibri" w:eastAsia="Calibri" w:hAnsi="Calibri" w:cs="Times New Roman"/>
          <w:sz w:val="24"/>
          <w:szCs w:val="24"/>
        </w:rPr>
        <w:t xml:space="preserve">We need to collaborate with Coroner’s courts regarding examination of factors involved in adverse outcomes for BPD and its interaction with health sectors. </w:t>
      </w:r>
    </w:p>
    <w:p w14:paraId="72B646B8" w14:textId="77777777" w:rsidR="00A43E12" w:rsidRPr="00A43E12" w:rsidRDefault="00A43E12" w:rsidP="00A43E12">
      <w:pPr>
        <w:numPr>
          <w:ilvl w:val="0"/>
          <w:numId w:val="5"/>
        </w:numPr>
        <w:contextualSpacing/>
        <w:rPr>
          <w:rFonts w:ascii="Calibri" w:eastAsia="Calibri" w:hAnsi="Calibri" w:cs="Times New Roman"/>
          <w:sz w:val="24"/>
          <w:szCs w:val="24"/>
        </w:rPr>
      </w:pPr>
      <w:r w:rsidRPr="00A43E12">
        <w:rPr>
          <w:rFonts w:ascii="Calibri" w:eastAsia="Calibri" w:hAnsi="Calibri" w:cs="Times New Roman"/>
          <w:sz w:val="24"/>
          <w:szCs w:val="24"/>
        </w:rPr>
        <w:t xml:space="preserve">Drug and alcohol centres should be sensitized and trained to screen for BPD </w:t>
      </w:r>
    </w:p>
    <w:p w14:paraId="55C3EDA3" w14:textId="77777777" w:rsidR="00A43E12" w:rsidRPr="00A43E12" w:rsidRDefault="00A43E12" w:rsidP="00A43E12">
      <w:pPr>
        <w:numPr>
          <w:ilvl w:val="0"/>
          <w:numId w:val="5"/>
        </w:numPr>
        <w:contextualSpacing/>
        <w:rPr>
          <w:rFonts w:ascii="Calibri" w:eastAsia="Calibri" w:hAnsi="Calibri" w:cs="Times New Roman"/>
          <w:sz w:val="24"/>
          <w:szCs w:val="24"/>
        </w:rPr>
      </w:pPr>
      <w:r w:rsidRPr="00A43E12">
        <w:rPr>
          <w:rFonts w:ascii="Calibri" w:eastAsia="Calibri" w:hAnsi="Calibri" w:cs="Times New Roman"/>
          <w:sz w:val="24"/>
          <w:szCs w:val="24"/>
        </w:rPr>
        <w:t>People with BPD involved in Forensic and Criminal justice systems also need to be treated with evidence based interventions.</w:t>
      </w:r>
    </w:p>
    <w:p w14:paraId="58807C87" w14:textId="54513501" w:rsidR="00A43E12" w:rsidRPr="00A43E12" w:rsidRDefault="00A43E12" w:rsidP="00A43E12">
      <w:pPr>
        <w:numPr>
          <w:ilvl w:val="0"/>
          <w:numId w:val="5"/>
        </w:numPr>
        <w:contextualSpacing/>
        <w:rPr>
          <w:rFonts w:ascii="Calibri" w:eastAsia="Calibri" w:hAnsi="Calibri" w:cs="Times New Roman"/>
          <w:sz w:val="24"/>
          <w:szCs w:val="24"/>
        </w:rPr>
      </w:pPr>
      <w:r w:rsidRPr="00A43E12">
        <w:rPr>
          <w:rFonts w:ascii="Calibri" w:eastAsia="Calibri" w:hAnsi="Calibri" w:cs="Times New Roman"/>
          <w:sz w:val="24"/>
          <w:szCs w:val="24"/>
        </w:rPr>
        <w:lastRenderedPageBreak/>
        <w:t xml:space="preserve">We need to thoughtfully consider how the National Disability Insurance Scheme </w:t>
      </w:r>
      <w:r w:rsidR="00A83EBC">
        <w:rPr>
          <w:rFonts w:ascii="Calibri" w:eastAsia="Calibri" w:hAnsi="Calibri" w:cs="Times New Roman"/>
          <w:sz w:val="24"/>
          <w:szCs w:val="24"/>
        </w:rPr>
        <w:t>will</w:t>
      </w:r>
      <w:r w:rsidR="00A83EBC" w:rsidRPr="00A43E12">
        <w:rPr>
          <w:rFonts w:ascii="Calibri" w:eastAsia="Calibri" w:hAnsi="Calibri" w:cs="Times New Roman"/>
          <w:sz w:val="24"/>
          <w:szCs w:val="24"/>
        </w:rPr>
        <w:t xml:space="preserve"> </w:t>
      </w:r>
      <w:r w:rsidRPr="00A43E12">
        <w:rPr>
          <w:rFonts w:ascii="Calibri" w:eastAsia="Calibri" w:hAnsi="Calibri" w:cs="Times New Roman"/>
          <w:sz w:val="24"/>
          <w:szCs w:val="24"/>
        </w:rPr>
        <w:t xml:space="preserve">work for </w:t>
      </w:r>
      <w:r w:rsidR="00A83EBC">
        <w:rPr>
          <w:rFonts w:ascii="Calibri" w:eastAsia="Calibri" w:hAnsi="Calibri" w:cs="Times New Roman"/>
          <w:sz w:val="24"/>
          <w:szCs w:val="24"/>
        </w:rPr>
        <w:t xml:space="preserve">people with </w:t>
      </w:r>
      <w:r w:rsidRPr="00A43E12">
        <w:rPr>
          <w:rFonts w:ascii="Calibri" w:eastAsia="Calibri" w:hAnsi="Calibri" w:cs="Times New Roman"/>
          <w:sz w:val="24"/>
          <w:szCs w:val="24"/>
        </w:rPr>
        <w:t>BPD.</w:t>
      </w:r>
    </w:p>
    <w:p w14:paraId="5436199D" w14:textId="77777777" w:rsidR="00A43E12" w:rsidRPr="00A43E12" w:rsidRDefault="00A43E12" w:rsidP="00A43E12">
      <w:pPr>
        <w:numPr>
          <w:ilvl w:val="0"/>
          <w:numId w:val="5"/>
        </w:numPr>
        <w:contextualSpacing/>
        <w:rPr>
          <w:rFonts w:ascii="Calibri" w:eastAsia="Calibri" w:hAnsi="Calibri" w:cs="Times New Roman"/>
          <w:sz w:val="24"/>
          <w:szCs w:val="24"/>
        </w:rPr>
      </w:pPr>
      <w:r w:rsidRPr="00A43E12">
        <w:rPr>
          <w:rFonts w:ascii="Calibri" w:eastAsia="Calibri" w:hAnsi="Calibri" w:cs="Times New Roman"/>
          <w:sz w:val="24"/>
          <w:szCs w:val="24"/>
        </w:rPr>
        <w:t>Disability support pensions (DSP) for BPD are double edged swords. On one hand a significant number of people with BPD are unemployed and financially disadvantaged and require the assistance of DSP. On the other hand it has been documented that engaging in meaningful work can improve the clinical outcomes. This again requires thoughtful consideration.</w:t>
      </w:r>
    </w:p>
    <w:p w14:paraId="3A817C52" w14:textId="77777777" w:rsidR="00A43E12" w:rsidRPr="00A43E12" w:rsidRDefault="00A43E12" w:rsidP="00A43E12">
      <w:pPr>
        <w:numPr>
          <w:ilvl w:val="0"/>
          <w:numId w:val="5"/>
        </w:numPr>
        <w:autoSpaceDE w:val="0"/>
        <w:autoSpaceDN w:val="0"/>
        <w:adjustRightInd w:val="0"/>
        <w:spacing w:after="0" w:line="240" w:lineRule="auto"/>
        <w:contextualSpacing/>
        <w:rPr>
          <w:rFonts w:ascii="Calibri" w:eastAsia="Calibri" w:hAnsi="Calibri" w:cs="Calibri"/>
        </w:rPr>
      </w:pPr>
      <w:r w:rsidRPr="00A43E12">
        <w:rPr>
          <w:rFonts w:ascii="Calibri" w:eastAsia="Calibri" w:hAnsi="Calibri" w:cs="Calibri"/>
        </w:rPr>
        <w:t>To develop a dedicated nationwide 24 hour telephone helpline for BPD and families.</w:t>
      </w:r>
    </w:p>
    <w:p w14:paraId="148B18EE" w14:textId="77777777" w:rsidR="00A43E12" w:rsidRPr="00A43E12" w:rsidRDefault="00A43E12" w:rsidP="00A43E12">
      <w:pPr>
        <w:numPr>
          <w:ilvl w:val="0"/>
          <w:numId w:val="5"/>
        </w:numPr>
        <w:autoSpaceDE w:val="0"/>
        <w:autoSpaceDN w:val="0"/>
        <w:adjustRightInd w:val="0"/>
        <w:spacing w:after="0" w:line="240" w:lineRule="auto"/>
        <w:contextualSpacing/>
        <w:rPr>
          <w:rFonts w:ascii="Calibri" w:eastAsia="Calibri" w:hAnsi="Calibri" w:cs="Calibri"/>
        </w:rPr>
      </w:pPr>
      <w:r w:rsidRPr="00A43E12">
        <w:rPr>
          <w:rFonts w:ascii="Calibri" w:eastAsia="Calibri" w:hAnsi="Calibri" w:cs="Calibri"/>
        </w:rPr>
        <w:t xml:space="preserve">Develop a strategy for addressing BPD in rural and remote locations. </w:t>
      </w:r>
      <w:r w:rsidRPr="00A43E12">
        <w:rPr>
          <w:rFonts w:ascii="Calibri" w:eastAsia="Calibri" w:hAnsi="Calibri" w:cs="Times New Roman"/>
        </w:rPr>
        <w:t>Telehealth options require consideration to address this issue.</w:t>
      </w:r>
    </w:p>
    <w:p w14:paraId="37480C59" w14:textId="77777777" w:rsidR="00A43E12" w:rsidRPr="00A43E12" w:rsidRDefault="00A43E12" w:rsidP="00A43E12">
      <w:pPr>
        <w:ind w:left="720"/>
        <w:contextualSpacing/>
        <w:rPr>
          <w:rFonts w:ascii="Calibri" w:eastAsia="Calibri" w:hAnsi="Calibri" w:cs="Times New Roman"/>
          <w:sz w:val="24"/>
          <w:szCs w:val="24"/>
        </w:rPr>
      </w:pPr>
    </w:p>
    <w:p w14:paraId="620E7A69" w14:textId="77777777" w:rsidR="00A43E12" w:rsidRPr="00A43E12" w:rsidRDefault="00A43E12" w:rsidP="00A43E12">
      <w:pPr>
        <w:keepNext/>
        <w:keepLines/>
        <w:spacing w:before="480" w:after="0"/>
        <w:outlineLvl w:val="0"/>
        <w:rPr>
          <w:rFonts w:ascii="Calibri Light" w:eastAsia="Times New Roman" w:hAnsi="Calibri Light" w:cs="Times New Roman"/>
          <w:b/>
          <w:bCs/>
          <w:color w:val="2E74B5"/>
          <w:sz w:val="40"/>
          <w:szCs w:val="40"/>
          <w:u w:val="single"/>
        </w:rPr>
      </w:pPr>
      <w:r w:rsidRPr="00A43E12">
        <w:rPr>
          <w:rFonts w:ascii="Calibri Light" w:eastAsia="Times New Roman" w:hAnsi="Calibri Light" w:cs="Times New Roman"/>
          <w:b/>
          <w:bCs/>
          <w:color w:val="2E74B5"/>
          <w:sz w:val="40"/>
          <w:szCs w:val="40"/>
          <w:u w:val="single"/>
        </w:rPr>
        <w:t xml:space="preserve">Potential solutions  </w:t>
      </w:r>
    </w:p>
    <w:p w14:paraId="607B044E" w14:textId="7E2068A3" w:rsidR="00A43E12" w:rsidRPr="00A43E12" w:rsidRDefault="00A43E12" w:rsidP="00A43E12">
      <w:pPr>
        <w:numPr>
          <w:ilvl w:val="0"/>
          <w:numId w:val="3"/>
        </w:numPr>
        <w:contextualSpacing/>
        <w:rPr>
          <w:rFonts w:ascii="Calibri" w:eastAsia="Calibri" w:hAnsi="Calibri" w:cs="Times New Roman"/>
        </w:rPr>
      </w:pPr>
      <w:r w:rsidRPr="00A43E12">
        <w:rPr>
          <w:rFonts w:ascii="Calibri" w:eastAsia="Calibri" w:hAnsi="Calibri" w:cs="Times New Roman"/>
        </w:rPr>
        <w:t xml:space="preserve">Declare BPD as a </w:t>
      </w:r>
      <w:r w:rsidRPr="00A43E12">
        <w:rPr>
          <w:rFonts w:ascii="Calibri" w:eastAsia="Calibri" w:hAnsi="Calibri" w:cs="Times New Roman"/>
          <w:b/>
        </w:rPr>
        <w:t>PUBLIC HEALTH PRIORITY</w:t>
      </w:r>
      <w:r w:rsidR="00B05FE2">
        <w:rPr>
          <w:rFonts w:ascii="Calibri" w:eastAsia="Calibri" w:hAnsi="Calibri" w:cs="Times New Roman"/>
          <w:b/>
        </w:rPr>
        <w:t xml:space="preserve"> in Australia</w:t>
      </w:r>
      <w:r w:rsidRPr="00A43E12">
        <w:rPr>
          <w:rFonts w:ascii="Calibri" w:eastAsia="Calibri" w:hAnsi="Calibri" w:cs="Times New Roman"/>
          <w:b/>
        </w:rPr>
        <w:t>.</w:t>
      </w:r>
    </w:p>
    <w:p w14:paraId="6A610F55" w14:textId="77777777" w:rsidR="00A43E12" w:rsidRPr="00A43E12" w:rsidRDefault="00A43E12" w:rsidP="00A43E12">
      <w:pPr>
        <w:numPr>
          <w:ilvl w:val="0"/>
          <w:numId w:val="3"/>
        </w:numPr>
        <w:contextualSpacing/>
        <w:rPr>
          <w:rFonts w:ascii="Calibri" w:eastAsia="Calibri" w:hAnsi="Calibri" w:cs="Times New Roman"/>
        </w:rPr>
      </w:pPr>
      <w:r w:rsidRPr="00A43E12">
        <w:rPr>
          <w:rFonts w:ascii="Calibri" w:eastAsia="Calibri" w:hAnsi="Calibri" w:cs="Times New Roman"/>
        </w:rPr>
        <w:t xml:space="preserve">To develop a </w:t>
      </w:r>
      <w:r w:rsidRPr="00A43E12">
        <w:rPr>
          <w:rFonts w:ascii="Calibri" w:eastAsia="Calibri" w:hAnsi="Calibri" w:cs="Times New Roman"/>
          <w:b/>
        </w:rPr>
        <w:t>POPULATION HEALTH APPROACH</w:t>
      </w:r>
      <w:r w:rsidRPr="00A43E12">
        <w:rPr>
          <w:rFonts w:ascii="Calibri" w:eastAsia="Calibri" w:hAnsi="Calibri" w:cs="Times New Roman"/>
        </w:rPr>
        <w:t xml:space="preserve"> to care for BPD.</w:t>
      </w:r>
    </w:p>
    <w:p w14:paraId="28961868" w14:textId="12323CBA" w:rsidR="00A43E12" w:rsidRPr="00A43E12" w:rsidRDefault="00A43E12" w:rsidP="00B05FE2">
      <w:pPr>
        <w:numPr>
          <w:ilvl w:val="0"/>
          <w:numId w:val="3"/>
        </w:numPr>
        <w:contextualSpacing/>
        <w:rPr>
          <w:rFonts w:ascii="Calibri" w:eastAsia="Calibri" w:hAnsi="Calibri" w:cs="Times New Roman"/>
        </w:rPr>
      </w:pPr>
      <w:r w:rsidRPr="00A43E12">
        <w:rPr>
          <w:rFonts w:ascii="Calibri" w:eastAsia="Calibri" w:hAnsi="Calibri" w:cs="Times New Roman"/>
        </w:rPr>
        <w:t xml:space="preserve">Establish a </w:t>
      </w:r>
      <w:r w:rsidRPr="00A43E12">
        <w:rPr>
          <w:rFonts w:ascii="Calibri" w:eastAsia="Calibri" w:hAnsi="Calibri" w:cs="Times New Roman"/>
          <w:b/>
        </w:rPr>
        <w:t>NATIONAL TRAINING FRAMEWORK</w:t>
      </w:r>
      <w:r w:rsidRPr="00A43E12">
        <w:rPr>
          <w:rFonts w:ascii="Calibri" w:eastAsia="Calibri" w:hAnsi="Calibri" w:cs="Times New Roman"/>
        </w:rPr>
        <w:t xml:space="preserve"> for BPD</w:t>
      </w:r>
      <w:r w:rsidR="00A83EBC">
        <w:rPr>
          <w:rFonts w:ascii="Calibri" w:eastAsia="Calibri" w:hAnsi="Calibri" w:cs="Times New Roman"/>
        </w:rPr>
        <w:t xml:space="preserve"> </w:t>
      </w:r>
      <w:r w:rsidR="006E2762">
        <w:rPr>
          <w:rFonts w:ascii="Calibri" w:eastAsia="Calibri" w:hAnsi="Calibri" w:cs="Times New Roman"/>
        </w:rPr>
        <w:t>in collaboration with existing BPD training organizations and initiatives e.g. Spectrum, NEA-BPD, Project Air</w:t>
      </w:r>
      <w:r w:rsidR="00AE4663">
        <w:rPr>
          <w:rFonts w:ascii="Calibri" w:eastAsia="Calibri" w:hAnsi="Calibri" w:cs="Times New Roman"/>
        </w:rPr>
        <w:t>, Aust</w:t>
      </w:r>
      <w:r w:rsidR="00B05FE2">
        <w:rPr>
          <w:rFonts w:ascii="Calibri" w:eastAsia="Calibri" w:hAnsi="Calibri" w:cs="Times New Roman"/>
        </w:rPr>
        <w:t>ralian</w:t>
      </w:r>
      <w:r w:rsidR="00AE4663">
        <w:rPr>
          <w:rFonts w:ascii="Calibri" w:eastAsia="Calibri" w:hAnsi="Calibri" w:cs="Times New Roman"/>
        </w:rPr>
        <w:t xml:space="preserve"> BPD Foundation</w:t>
      </w:r>
      <w:r w:rsidR="00B05FE2" w:rsidRPr="00B05FE2">
        <w:t xml:space="preserve"> </w:t>
      </w:r>
      <w:r w:rsidR="00B05FE2">
        <w:t xml:space="preserve"> (</w:t>
      </w:r>
      <w:r w:rsidR="00B05FE2" w:rsidRPr="00B05FE2">
        <w:rPr>
          <w:rFonts w:ascii="Calibri" w:eastAsia="Calibri" w:hAnsi="Calibri" w:cs="Times New Roman"/>
        </w:rPr>
        <w:t xml:space="preserve">A national training framework should address the needs of mental health </w:t>
      </w:r>
      <w:r w:rsidR="00B05FE2">
        <w:rPr>
          <w:rFonts w:ascii="Calibri" w:eastAsia="Calibri" w:hAnsi="Calibri" w:cs="Times New Roman"/>
        </w:rPr>
        <w:t>workforce</w:t>
      </w:r>
      <w:r w:rsidR="00BC4E8D">
        <w:rPr>
          <w:rFonts w:ascii="Calibri" w:eastAsia="Calibri" w:hAnsi="Calibri" w:cs="Times New Roman"/>
        </w:rPr>
        <w:t xml:space="preserve"> and primary sector</w:t>
      </w:r>
      <w:r w:rsidR="00B05FE2" w:rsidRPr="00B05FE2">
        <w:rPr>
          <w:rFonts w:ascii="Calibri" w:eastAsia="Calibri" w:hAnsi="Calibri" w:cs="Times New Roman"/>
        </w:rPr>
        <w:t xml:space="preserve"> to work with people with BPD and their families/carers. It should also train peer consumer and carer workers to provide peer support and to lead peer support groups under supervision </w:t>
      </w:r>
      <w:r w:rsidR="00B05FE2">
        <w:rPr>
          <w:rFonts w:ascii="Calibri" w:eastAsia="Calibri" w:hAnsi="Calibri" w:cs="Times New Roman"/>
        </w:rPr>
        <w:t xml:space="preserve">of </w:t>
      </w:r>
      <w:r w:rsidR="00B05FE2" w:rsidRPr="00B05FE2">
        <w:rPr>
          <w:rFonts w:ascii="Calibri" w:eastAsia="Calibri" w:hAnsi="Calibri" w:cs="Times New Roman"/>
        </w:rPr>
        <w:t>a clinician</w:t>
      </w:r>
      <w:r w:rsidR="00B05FE2">
        <w:rPr>
          <w:rFonts w:ascii="Calibri" w:eastAsia="Calibri" w:hAnsi="Calibri" w:cs="Times New Roman"/>
        </w:rPr>
        <w:t>)</w:t>
      </w:r>
      <w:r w:rsidR="00B05FE2" w:rsidRPr="00B05FE2">
        <w:rPr>
          <w:rFonts w:ascii="Calibri" w:eastAsia="Calibri" w:hAnsi="Calibri" w:cs="Times New Roman"/>
        </w:rPr>
        <w:t>.</w:t>
      </w:r>
    </w:p>
    <w:p w14:paraId="2133102C" w14:textId="77777777" w:rsidR="00A43E12" w:rsidRDefault="00A43E12" w:rsidP="00A43E12">
      <w:pPr>
        <w:numPr>
          <w:ilvl w:val="0"/>
          <w:numId w:val="3"/>
        </w:numPr>
        <w:contextualSpacing/>
        <w:rPr>
          <w:rFonts w:ascii="Calibri" w:eastAsia="Calibri" w:hAnsi="Calibri" w:cs="Times New Roman"/>
        </w:rPr>
      </w:pPr>
      <w:r w:rsidRPr="00A43E12">
        <w:rPr>
          <w:rFonts w:ascii="Calibri" w:eastAsia="Calibri" w:hAnsi="Calibri" w:cs="Times New Roman"/>
        </w:rPr>
        <w:t xml:space="preserve">Establish state-wide/territory wide </w:t>
      </w:r>
      <w:r w:rsidRPr="00A43E12">
        <w:rPr>
          <w:rFonts w:ascii="Calibri" w:eastAsia="Calibri" w:hAnsi="Calibri" w:cs="Times New Roman"/>
          <w:b/>
        </w:rPr>
        <w:t xml:space="preserve">specialist centres of clinical excellence for BPD (such as Spectrum in Victoria) </w:t>
      </w:r>
      <w:r w:rsidRPr="00A43E12">
        <w:rPr>
          <w:rFonts w:ascii="Calibri" w:eastAsia="Calibri" w:hAnsi="Calibri" w:cs="Times New Roman"/>
        </w:rPr>
        <w:t xml:space="preserve">in every single state and territory of Australia. </w:t>
      </w:r>
    </w:p>
    <w:p w14:paraId="6B9CA3BA" w14:textId="7341FE91" w:rsidR="00BC4E8D" w:rsidRPr="00A43E12" w:rsidRDefault="00BC4E8D" w:rsidP="00A43E12">
      <w:pPr>
        <w:numPr>
          <w:ilvl w:val="0"/>
          <w:numId w:val="3"/>
        </w:numPr>
        <w:contextualSpacing/>
        <w:rPr>
          <w:rFonts w:ascii="Calibri" w:eastAsia="Calibri" w:hAnsi="Calibri" w:cs="Times New Roman"/>
        </w:rPr>
      </w:pPr>
      <w:r>
        <w:rPr>
          <w:rFonts w:ascii="Calibri" w:eastAsia="Calibri" w:hAnsi="Calibri" w:cs="Times New Roman"/>
        </w:rPr>
        <w:t>Establish a National Research centre for BPD</w:t>
      </w:r>
    </w:p>
    <w:p w14:paraId="3F0018EA" w14:textId="77777777" w:rsidR="00A43E12" w:rsidRPr="00A43E12" w:rsidRDefault="00A43E12" w:rsidP="00A43E12">
      <w:pPr>
        <w:numPr>
          <w:ilvl w:val="0"/>
          <w:numId w:val="3"/>
        </w:numPr>
        <w:contextualSpacing/>
        <w:rPr>
          <w:rFonts w:ascii="Calibri" w:eastAsia="Calibri" w:hAnsi="Calibri" w:cs="Times New Roman"/>
        </w:rPr>
      </w:pPr>
      <w:r w:rsidRPr="00A43E12">
        <w:rPr>
          <w:rFonts w:ascii="Calibri" w:eastAsia="Calibri" w:hAnsi="Calibri" w:cs="Times New Roman"/>
        </w:rPr>
        <w:t xml:space="preserve">Develop </w:t>
      </w:r>
      <w:r w:rsidRPr="00A43E12">
        <w:rPr>
          <w:rFonts w:ascii="Calibri" w:eastAsia="Calibri" w:hAnsi="Calibri" w:cs="Times New Roman"/>
          <w:b/>
        </w:rPr>
        <w:t>models of care for BPD</w:t>
      </w:r>
      <w:r w:rsidRPr="00A43E12">
        <w:rPr>
          <w:rFonts w:ascii="Calibri" w:eastAsia="Calibri" w:hAnsi="Calibri" w:cs="Times New Roman"/>
        </w:rPr>
        <w:t xml:space="preserve"> in health services.</w:t>
      </w:r>
    </w:p>
    <w:p w14:paraId="45C3A6F5" w14:textId="228BFED6" w:rsidR="00A83EBC" w:rsidRPr="00A43E12" w:rsidRDefault="00A83EBC" w:rsidP="00A43E12">
      <w:pPr>
        <w:numPr>
          <w:ilvl w:val="0"/>
          <w:numId w:val="3"/>
        </w:numPr>
        <w:contextualSpacing/>
        <w:rPr>
          <w:rFonts w:ascii="Calibri" w:eastAsia="Calibri" w:hAnsi="Calibri" w:cs="Times New Roman"/>
        </w:rPr>
      </w:pPr>
      <w:r>
        <w:rPr>
          <w:rFonts w:ascii="Calibri" w:eastAsia="Calibri" w:hAnsi="Calibri" w:cs="Times New Roman"/>
        </w:rPr>
        <w:t xml:space="preserve">Support the Australian BPD Foundation as the </w:t>
      </w:r>
      <w:r w:rsidR="00AE4663">
        <w:rPr>
          <w:rFonts w:ascii="Calibri" w:eastAsia="Calibri" w:hAnsi="Calibri" w:cs="Times New Roman"/>
        </w:rPr>
        <w:t>BPD awareness r</w:t>
      </w:r>
      <w:r>
        <w:rPr>
          <w:rFonts w:ascii="Calibri" w:eastAsia="Calibri" w:hAnsi="Calibri" w:cs="Times New Roman"/>
        </w:rPr>
        <w:t xml:space="preserve">aising </w:t>
      </w:r>
      <w:r w:rsidR="006E2762">
        <w:rPr>
          <w:rFonts w:ascii="Calibri" w:eastAsia="Calibri" w:hAnsi="Calibri" w:cs="Times New Roman"/>
        </w:rPr>
        <w:t xml:space="preserve">organization,  </w:t>
      </w:r>
      <w:r>
        <w:rPr>
          <w:rFonts w:ascii="Calibri" w:eastAsia="Calibri" w:hAnsi="Calibri" w:cs="Times New Roman"/>
        </w:rPr>
        <w:t>advocate and provider of information about education and services for people with  BPD and their families/carers</w:t>
      </w:r>
    </w:p>
    <w:p w14:paraId="06E02A3E" w14:textId="77777777" w:rsidR="00A43E12" w:rsidRDefault="00A43E12" w:rsidP="00A43E12">
      <w:pPr>
        <w:numPr>
          <w:ilvl w:val="0"/>
          <w:numId w:val="3"/>
        </w:numPr>
        <w:contextualSpacing/>
        <w:rPr>
          <w:rFonts w:ascii="Calibri" w:eastAsia="Calibri" w:hAnsi="Calibri" w:cs="Times New Roman"/>
        </w:rPr>
      </w:pPr>
      <w:r w:rsidRPr="00A43E12">
        <w:rPr>
          <w:rFonts w:ascii="Calibri" w:eastAsia="Calibri" w:hAnsi="Calibri" w:cs="Times New Roman"/>
        </w:rPr>
        <w:t xml:space="preserve">Establish a </w:t>
      </w:r>
      <w:r w:rsidRPr="00A43E12">
        <w:rPr>
          <w:rFonts w:ascii="Calibri" w:eastAsia="Calibri" w:hAnsi="Calibri" w:cs="Times New Roman"/>
          <w:b/>
        </w:rPr>
        <w:t>National Suicide Registry</w:t>
      </w:r>
      <w:r w:rsidRPr="00A43E12">
        <w:rPr>
          <w:rFonts w:ascii="Calibri" w:eastAsia="Calibri" w:hAnsi="Calibri" w:cs="Times New Roman"/>
        </w:rPr>
        <w:t xml:space="preserve"> for BPD in order to estimate the true mortality rates for BPD in Australia.</w:t>
      </w:r>
    </w:p>
    <w:p w14:paraId="586B01B9" w14:textId="60023A64" w:rsidR="00BC4E8D" w:rsidRDefault="00BC4E8D" w:rsidP="00A43E12">
      <w:pPr>
        <w:numPr>
          <w:ilvl w:val="0"/>
          <w:numId w:val="3"/>
        </w:numPr>
        <w:contextualSpacing/>
        <w:rPr>
          <w:rFonts w:ascii="Calibri" w:eastAsia="Calibri" w:hAnsi="Calibri" w:cs="Times New Roman"/>
        </w:rPr>
      </w:pPr>
      <w:r>
        <w:rPr>
          <w:rFonts w:ascii="Calibri" w:eastAsia="Calibri" w:hAnsi="Calibri" w:cs="Times New Roman"/>
        </w:rPr>
        <w:t xml:space="preserve">Commission a </w:t>
      </w:r>
      <w:r w:rsidRPr="00BC4E8D">
        <w:rPr>
          <w:rFonts w:ascii="Calibri" w:eastAsia="Calibri" w:hAnsi="Calibri" w:cs="Times New Roman"/>
          <w:b/>
        </w:rPr>
        <w:t>National BPD treatment implementation research</w:t>
      </w:r>
      <w:r>
        <w:rPr>
          <w:rFonts w:ascii="Calibri" w:eastAsia="Calibri" w:hAnsi="Calibri" w:cs="Times New Roman"/>
        </w:rPr>
        <w:t xml:space="preserve"> </w:t>
      </w:r>
    </w:p>
    <w:p w14:paraId="5086F68D" w14:textId="285EBEC4" w:rsidR="00BC4E8D" w:rsidRPr="00A43E12" w:rsidRDefault="00BC4E8D" w:rsidP="00A43E12">
      <w:pPr>
        <w:numPr>
          <w:ilvl w:val="0"/>
          <w:numId w:val="3"/>
        </w:numPr>
        <w:contextualSpacing/>
        <w:rPr>
          <w:rFonts w:ascii="Calibri" w:eastAsia="Calibri" w:hAnsi="Calibri" w:cs="Times New Roman"/>
        </w:rPr>
      </w:pPr>
      <w:r>
        <w:rPr>
          <w:rFonts w:ascii="Calibri" w:eastAsia="Calibri" w:hAnsi="Calibri" w:cs="Times New Roman"/>
        </w:rPr>
        <w:t xml:space="preserve">Establish a </w:t>
      </w:r>
      <w:r w:rsidRPr="00BC4E8D">
        <w:rPr>
          <w:rFonts w:ascii="Calibri" w:eastAsia="Calibri" w:hAnsi="Calibri" w:cs="Times New Roman"/>
          <w:b/>
        </w:rPr>
        <w:t>National Registry of all accredited and evidence based treatment providers</w:t>
      </w:r>
      <w:r>
        <w:rPr>
          <w:rFonts w:ascii="Calibri" w:eastAsia="Calibri" w:hAnsi="Calibri" w:cs="Times New Roman"/>
        </w:rPr>
        <w:t xml:space="preserve"> for BPD and make all clinicians, BPD patients and their families should have access to such a </w:t>
      </w:r>
      <w:r w:rsidR="002C7357">
        <w:rPr>
          <w:rFonts w:ascii="Calibri" w:eastAsia="Calibri" w:hAnsi="Calibri" w:cs="Times New Roman"/>
        </w:rPr>
        <w:t>registry to</w:t>
      </w:r>
      <w:r>
        <w:rPr>
          <w:rFonts w:ascii="Calibri" w:eastAsia="Calibri" w:hAnsi="Calibri" w:cs="Times New Roman"/>
        </w:rPr>
        <w:t xml:space="preserve"> enable access to currently existing treatment resources.</w:t>
      </w:r>
    </w:p>
    <w:p w14:paraId="60C14E03" w14:textId="77777777" w:rsidR="00A43E12" w:rsidRPr="00A43E12" w:rsidRDefault="00A43E12" w:rsidP="00A43E12">
      <w:pPr>
        <w:keepNext/>
        <w:keepLines/>
        <w:spacing w:before="480" w:after="0"/>
        <w:outlineLvl w:val="0"/>
        <w:rPr>
          <w:rFonts w:ascii="Calibri Light" w:eastAsia="Times New Roman" w:hAnsi="Calibri Light" w:cs="Times New Roman"/>
          <w:b/>
          <w:bCs/>
          <w:color w:val="2E74B5"/>
          <w:sz w:val="40"/>
          <w:szCs w:val="40"/>
          <w:u w:val="single"/>
        </w:rPr>
      </w:pPr>
      <w:r w:rsidRPr="00A43E12">
        <w:rPr>
          <w:rFonts w:ascii="Calibri Light" w:eastAsia="Times New Roman" w:hAnsi="Calibri Light" w:cs="Times New Roman"/>
          <w:b/>
          <w:bCs/>
          <w:color w:val="2E74B5"/>
          <w:sz w:val="40"/>
          <w:szCs w:val="40"/>
          <w:u w:val="single"/>
        </w:rPr>
        <w:t>Questions that need to be debated</w:t>
      </w:r>
    </w:p>
    <w:p w14:paraId="72DAB07B" w14:textId="77777777" w:rsidR="00A43E12" w:rsidRPr="00A43E12" w:rsidRDefault="00A43E12" w:rsidP="00A43E12">
      <w:pPr>
        <w:numPr>
          <w:ilvl w:val="0"/>
          <w:numId w:val="1"/>
        </w:numPr>
        <w:contextualSpacing/>
        <w:rPr>
          <w:rFonts w:ascii="Calibri" w:eastAsia="Calibri" w:hAnsi="Calibri" w:cs="Times New Roman"/>
        </w:rPr>
      </w:pPr>
      <w:r w:rsidRPr="00A43E12">
        <w:rPr>
          <w:rFonts w:ascii="Calibri" w:eastAsia="Calibri" w:hAnsi="Calibri" w:cs="Times New Roman"/>
          <w:b/>
        </w:rPr>
        <w:t>Short term strategy:</w:t>
      </w:r>
      <w:r w:rsidRPr="00A43E12">
        <w:rPr>
          <w:rFonts w:ascii="Calibri" w:eastAsia="Calibri" w:hAnsi="Calibri" w:cs="Times New Roman"/>
        </w:rPr>
        <w:t xml:space="preserve"> What changes are urgently required to be made in order to save lives where possible?</w:t>
      </w:r>
    </w:p>
    <w:p w14:paraId="4AB142B6" w14:textId="732AC6C9" w:rsidR="00A43E12" w:rsidRDefault="00A43E12" w:rsidP="00A43E12">
      <w:pPr>
        <w:numPr>
          <w:ilvl w:val="0"/>
          <w:numId w:val="1"/>
        </w:numPr>
        <w:contextualSpacing/>
        <w:rPr>
          <w:rFonts w:ascii="Calibri" w:eastAsia="Calibri" w:hAnsi="Calibri" w:cs="Times New Roman"/>
        </w:rPr>
      </w:pPr>
      <w:r w:rsidRPr="00A43E12">
        <w:rPr>
          <w:rFonts w:ascii="Calibri" w:eastAsia="Calibri" w:hAnsi="Calibri" w:cs="Times New Roman"/>
          <w:b/>
        </w:rPr>
        <w:t>Long term strategy:</w:t>
      </w:r>
      <w:r w:rsidRPr="00A43E12">
        <w:rPr>
          <w:rFonts w:ascii="Calibri" w:eastAsia="Calibri" w:hAnsi="Calibri" w:cs="Times New Roman"/>
        </w:rPr>
        <w:t xml:space="preserve"> What is the long term strategy to achieve the goal of caring for every single Australian with BPD?</w:t>
      </w:r>
    </w:p>
    <w:p w14:paraId="197C4849" w14:textId="091FA249" w:rsidR="006E2762" w:rsidRDefault="006E2762" w:rsidP="006E2762">
      <w:pPr>
        <w:numPr>
          <w:ilvl w:val="0"/>
          <w:numId w:val="1"/>
        </w:numPr>
        <w:contextualSpacing/>
        <w:rPr>
          <w:rFonts w:ascii="Calibri" w:eastAsia="Calibri" w:hAnsi="Calibri" w:cs="Times New Roman"/>
        </w:rPr>
      </w:pPr>
      <w:r>
        <w:rPr>
          <w:rFonts w:ascii="Calibri" w:eastAsia="Calibri" w:hAnsi="Calibri" w:cs="Times New Roman"/>
        </w:rPr>
        <w:t>How do we bring a</w:t>
      </w:r>
      <w:r w:rsidRPr="00A43E12">
        <w:rPr>
          <w:rFonts w:ascii="Calibri" w:eastAsia="Calibri" w:hAnsi="Calibri" w:cs="Times New Roman"/>
        </w:rPr>
        <w:t xml:space="preserve">ll stakeholders who are currently engaged in advocating for change to come together under a single banner and have a </w:t>
      </w:r>
      <w:r w:rsidRPr="00A43E12">
        <w:rPr>
          <w:rFonts w:ascii="Calibri" w:eastAsia="Calibri" w:hAnsi="Calibri" w:cs="Times New Roman"/>
          <w:b/>
        </w:rPr>
        <w:t xml:space="preserve">unified </w:t>
      </w:r>
      <w:r w:rsidR="002C7357" w:rsidRPr="00A43E12">
        <w:rPr>
          <w:rFonts w:ascii="Calibri" w:eastAsia="Calibri" w:hAnsi="Calibri" w:cs="Times New Roman"/>
          <w:b/>
        </w:rPr>
        <w:t>approach</w:t>
      </w:r>
      <w:r w:rsidR="002C7357" w:rsidRPr="00A43E12">
        <w:rPr>
          <w:rFonts w:ascii="Calibri" w:eastAsia="Calibri" w:hAnsi="Calibri" w:cs="Times New Roman"/>
        </w:rPr>
        <w:t>?</w:t>
      </w:r>
    </w:p>
    <w:p w14:paraId="1DB98E20" w14:textId="64EBB0B1" w:rsidR="002C7357" w:rsidRDefault="00AE4663" w:rsidP="00A43E12">
      <w:pPr>
        <w:pStyle w:val="ListParagraph"/>
        <w:numPr>
          <w:ilvl w:val="0"/>
          <w:numId w:val="1"/>
        </w:numPr>
        <w:rPr>
          <w:rFonts w:ascii="Calibri" w:eastAsia="Calibri" w:hAnsi="Calibri" w:cs="Times New Roman"/>
        </w:rPr>
      </w:pPr>
      <w:r w:rsidRPr="002C7357">
        <w:rPr>
          <w:rFonts w:ascii="Calibri" w:eastAsia="Calibri" w:hAnsi="Calibri" w:cs="Times New Roman"/>
        </w:rPr>
        <w:lastRenderedPageBreak/>
        <w:t xml:space="preserve">How do we differentiate the roles of the various organizations </w:t>
      </w:r>
      <w:r w:rsidR="00BC4E8D" w:rsidRPr="002C7357">
        <w:rPr>
          <w:rFonts w:ascii="Calibri" w:eastAsia="Calibri" w:hAnsi="Calibri" w:cs="Times New Roman"/>
        </w:rPr>
        <w:t xml:space="preserve">(clinical and NGO) </w:t>
      </w:r>
      <w:r w:rsidRPr="002C7357">
        <w:rPr>
          <w:rFonts w:ascii="Calibri" w:eastAsia="Calibri" w:hAnsi="Calibri" w:cs="Times New Roman"/>
        </w:rPr>
        <w:t>involved in provision of information, education, training, service provision and advocacy to best effect and encourage collaboration</w:t>
      </w:r>
      <w:r w:rsidR="002C7357">
        <w:rPr>
          <w:rFonts w:ascii="Calibri" w:eastAsia="Calibri" w:hAnsi="Calibri" w:cs="Times New Roman"/>
        </w:rPr>
        <w:t>?</w:t>
      </w:r>
    </w:p>
    <w:p w14:paraId="6367CA56" w14:textId="77777777" w:rsidR="002C7357" w:rsidRDefault="00BC4E8D" w:rsidP="00A43E12">
      <w:pPr>
        <w:pStyle w:val="ListParagraph"/>
        <w:numPr>
          <w:ilvl w:val="0"/>
          <w:numId w:val="1"/>
        </w:numPr>
        <w:rPr>
          <w:rFonts w:ascii="Calibri" w:eastAsia="Calibri" w:hAnsi="Calibri" w:cs="Times New Roman"/>
        </w:rPr>
      </w:pPr>
      <w:r w:rsidRPr="002C7357">
        <w:rPr>
          <w:rFonts w:ascii="Calibri" w:eastAsia="Calibri" w:hAnsi="Calibri" w:cs="Times New Roman"/>
        </w:rPr>
        <w:t xml:space="preserve">What is the strategy for </w:t>
      </w:r>
      <w:r w:rsidR="00E906FD" w:rsidRPr="002C7357">
        <w:rPr>
          <w:rFonts w:ascii="Calibri" w:eastAsia="Calibri" w:hAnsi="Calibri" w:cs="Times New Roman"/>
        </w:rPr>
        <w:t xml:space="preserve">advocating with governments, political parties, various colleges and </w:t>
      </w:r>
      <w:r w:rsidR="002C7357" w:rsidRPr="002C7357">
        <w:rPr>
          <w:rFonts w:ascii="Calibri" w:eastAsia="Calibri" w:hAnsi="Calibri" w:cs="Times New Roman"/>
        </w:rPr>
        <w:t>universities and</w:t>
      </w:r>
      <w:r w:rsidR="00E906FD" w:rsidRPr="002C7357">
        <w:rPr>
          <w:rFonts w:ascii="Calibri" w:eastAsia="Calibri" w:hAnsi="Calibri" w:cs="Times New Roman"/>
        </w:rPr>
        <w:t xml:space="preserve"> health departments?</w:t>
      </w:r>
    </w:p>
    <w:p w14:paraId="1EB5DF7B" w14:textId="58CBFCD5" w:rsidR="002C7357" w:rsidRDefault="00A43E12" w:rsidP="00A43E12">
      <w:pPr>
        <w:pStyle w:val="ListParagraph"/>
        <w:numPr>
          <w:ilvl w:val="0"/>
          <w:numId w:val="1"/>
        </w:numPr>
        <w:rPr>
          <w:rFonts w:ascii="Calibri" w:eastAsia="Calibri" w:hAnsi="Calibri" w:cs="Times New Roman"/>
        </w:rPr>
      </w:pPr>
      <w:r w:rsidRPr="002C7357">
        <w:rPr>
          <w:rFonts w:ascii="Calibri" w:eastAsia="Calibri" w:hAnsi="Calibri" w:cs="Times New Roman"/>
        </w:rPr>
        <w:t xml:space="preserve">How </w:t>
      </w:r>
      <w:r w:rsidR="00BC4E8D" w:rsidRPr="002C7357">
        <w:rPr>
          <w:rFonts w:ascii="Calibri" w:eastAsia="Calibri" w:hAnsi="Calibri" w:cs="Times New Roman"/>
        </w:rPr>
        <w:t xml:space="preserve">to </w:t>
      </w:r>
      <w:r w:rsidR="002C7357" w:rsidRPr="002C7357">
        <w:rPr>
          <w:rFonts w:ascii="Calibri" w:eastAsia="Calibri" w:hAnsi="Calibri" w:cs="Times New Roman"/>
        </w:rPr>
        <w:t>best support</w:t>
      </w:r>
      <w:r w:rsidRPr="002C7357">
        <w:rPr>
          <w:rFonts w:ascii="Calibri" w:eastAsia="Calibri" w:hAnsi="Calibri" w:cs="Times New Roman"/>
        </w:rPr>
        <w:t xml:space="preserve"> families of those with BPD? </w:t>
      </w:r>
    </w:p>
    <w:p w14:paraId="3119FD16" w14:textId="424B2B61" w:rsidR="00A43E12" w:rsidRPr="002C7357" w:rsidRDefault="00A43E12" w:rsidP="00A43E12">
      <w:pPr>
        <w:pStyle w:val="ListParagraph"/>
        <w:numPr>
          <w:ilvl w:val="0"/>
          <w:numId w:val="1"/>
        </w:numPr>
        <w:rPr>
          <w:rFonts w:ascii="Calibri" w:eastAsia="Calibri" w:hAnsi="Calibri" w:cs="Times New Roman"/>
        </w:rPr>
      </w:pPr>
      <w:r w:rsidRPr="002C7357">
        <w:rPr>
          <w:rFonts w:ascii="Calibri" w:eastAsia="Calibri" w:hAnsi="Calibri" w:cs="Times New Roman"/>
        </w:rPr>
        <w:t>How to up skill current mental health workforce and how to ensure that subsequent generation of clinicians are adequately trained in BPD care?</w:t>
      </w:r>
    </w:p>
    <w:p w14:paraId="4D0F0BAF" w14:textId="77777777" w:rsidR="00A43E12" w:rsidRPr="00A43E12" w:rsidRDefault="00A43E12" w:rsidP="00A43E12">
      <w:pPr>
        <w:numPr>
          <w:ilvl w:val="0"/>
          <w:numId w:val="1"/>
        </w:numPr>
        <w:contextualSpacing/>
        <w:rPr>
          <w:rFonts w:ascii="Calibri" w:eastAsia="Calibri" w:hAnsi="Calibri" w:cs="Times New Roman"/>
        </w:rPr>
      </w:pPr>
      <w:r w:rsidRPr="00A43E12">
        <w:rPr>
          <w:rFonts w:ascii="Calibri" w:eastAsia="Calibri" w:hAnsi="Calibri" w:cs="Times New Roman"/>
        </w:rPr>
        <w:t>Out of the available evidence globally, what particular treatment/s should be considered for a population based approach for BPD?</w:t>
      </w:r>
    </w:p>
    <w:p w14:paraId="5540187B" w14:textId="47DDA58E" w:rsidR="00A43E12" w:rsidRPr="00A43E12" w:rsidRDefault="00A43E12" w:rsidP="00A43E12">
      <w:pPr>
        <w:numPr>
          <w:ilvl w:val="0"/>
          <w:numId w:val="1"/>
        </w:numPr>
        <w:contextualSpacing/>
        <w:rPr>
          <w:rFonts w:ascii="Calibri" w:eastAsia="Calibri" w:hAnsi="Calibri" w:cs="Times New Roman"/>
        </w:rPr>
      </w:pPr>
      <w:r w:rsidRPr="00A43E12">
        <w:rPr>
          <w:rFonts w:ascii="Calibri" w:eastAsia="Calibri" w:hAnsi="Calibri" w:cs="Times New Roman"/>
        </w:rPr>
        <w:t xml:space="preserve">Can we advocate for additional </w:t>
      </w:r>
      <w:r w:rsidR="00BC4E8D">
        <w:rPr>
          <w:rFonts w:ascii="Calibri" w:eastAsia="Calibri" w:hAnsi="Calibri" w:cs="Times New Roman"/>
        </w:rPr>
        <w:t xml:space="preserve">Medicare </w:t>
      </w:r>
      <w:r w:rsidRPr="00A43E12">
        <w:rPr>
          <w:rFonts w:ascii="Calibri" w:eastAsia="Calibri" w:hAnsi="Calibri" w:cs="Times New Roman"/>
        </w:rPr>
        <w:t>funding to help psychologists take up structured treatment</w:t>
      </w:r>
      <w:r w:rsidR="00BC4E8D">
        <w:rPr>
          <w:rFonts w:ascii="Calibri" w:eastAsia="Calibri" w:hAnsi="Calibri" w:cs="Times New Roman"/>
        </w:rPr>
        <w:t>s</w:t>
      </w:r>
      <w:r w:rsidRPr="00A43E12">
        <w:rPr>
          <w:rFonts w:ascii="Calibri" w:eastAsia="Calibri" w:hAnsi="Calibri" w:cs="Times New Roman"/>
        </w:rPr>
        <w:t xml:space="preserve"> of BPD in private settings?</w:t>
      </w:r>
    </w:p>
    <w:p w14:paraId="16F813B5" w14:textId="77777777" w:rsidR="00A43E12" w:rsidRDefault="00A43E12" w:rsidP="00A43E12">
      <w:pPr>
        <w:numPr>
          <w:ilvl w:val="0"/>
          <w:numId w:val="1"/>
        </w:numPr>
        <w:contextualSpacing/>
        <w:rPr>
          <w:rFonts w:ascii="Calibri" w:eastAsia="Calibri" w:hAnsi="Calibri" w:cs="Times New Roman"/>
        </w:rPr>
      </w:pPr>
      <w:r w:rsidRPr="00A43E12">
        <w:rPr>
          <w:rFonts w:ascii="Calibri" w:eastAsia="Calibri" w:hAnsi="Calibri" w:cs="Times New Roman"/>
        </w:rPr>
        <w:t>How can we advocate for and up skill psychiatrists so that private psychiatrists can take up structured psychotherapy utilising the currently available Medicare funding.</w:t>
      </w:r>
    </w:p>
    <w:p w14:paraId="4618C53E" w14:textId="3366F7CC" w:rsidR="00A43E12" w:rsidRDefault="00A43E12" w:rsidP="00A43E12">
      <w:pPr>
        <w:numPr>
          <w:ilvl w:val="0"/>
          <w:numId w:val="1"/>
        </w:numPr>
        <w:contextualSpacing/>
        <w:rPr>
          <w:rFonts w:ascii="Calibri" w:eastAsia="Calibri" w:hAnsi="Calibri" w:cs="Times New Roman"/>
        </w:rPr>
      </w:pPr>
      <w:r>
        <w:rPr>
          <w:rFonts w:ascii="Calibri" w:eastAsia="Calibri" w:hAnsi="Calibri" w:cs="Times New Roman"/>
        </w:rPr>
        <w:t>Should we advocate for the model of state-wide specialist units for BPD or advocate for better care of BPD with in current mental health systems</w:t>
      </w:r>
      <w:r w:rsidR="00BC4E8D">
        <w:rPr>
          <w:rFonts w:ascii="Calibri" w:eastAsia="Calibri" w:hAnsi="Calibri" w:cs="Times New Roman"/>
        </w:rPr>
        <w:t xml:space="preserve"> and </w:t>
      </w:r>
      <w:r w:rsidR="002C7357">
        <w:rPr>
          <w:rFonts w:ascii="Calibri" w:eastAsia="Calibri" w:hAnsi="Calibri" w:cs="Times New Roman"/>
        </w:rPr>
        <w:t>Headspace units?</w:t>
      </w:r>
    </w:p>
    <w:p w14:paraId="3F53C818" w14:textId="77777777" w:rsidR="00A43E12" w:rsidRDefault="00A43E12" w:rsidP="00A43E12">
      <w:pPr>
        <w:numPr>
          <w:ilvl w:val="0"/>
          <w:numId w:val="1"/>
        </w:numPr>
        <w:contextualSpacing/>
        <w:rPr>
          <w:rFonts w:ascii="Calibri" w:eastAsia="Calibri" w:hAnsi="Calibri" w:cs="Times New Roman"/>
        </w:rPr>
      </w:pPr>
      <w:r>
        <w:rPr>
          <w:rFonts w:ascii="Calibri" w:eastAsia="Calibri" w:hAnsi="Calibri" w:cs="Times New Roman"/>
        </w:rPr>
        <w:t>Should we advocate for a research centre of excellence for BPD that can act as a think tank for BPD in Australia?</w:t>
      </w:r>
    </w:p>
    <w:p w14:paraId="31B6B77A" w14:textId="49A9A2B4" w:rsidR="00BC4E8D" w:rsidRDefault="00BC4E8D" w:rsidP="00A43E12">
      <w:pPr>
        <w:numPr>
          <w:ilvl w:val="0"/>
          <w:numId w:val="1"/>
        </w:numPr>
        <w:contextualSpacing/>
        <w:rPr>
          <w:rFonts w:ascii="Calibri" w:eastAsia="Calibri" w:hAnsi="Calibri" w:cs="Times New Roman"/>
        </w:rPr>
      </w:pPr>
      <w:r>
        <w:rPr>
          <w:rFonts w:ascii="Calibri" w:eastAsia="Calibri" w:hAnsi="Calibri" w:cs="Times New Roman"/>
        </w:rPr>
        <w:t>How do we support early intervention programs</w:t>
      </w:r>
    </w:p>
    <w:p w14:paraId="0C302221" w14:textId="77777777" w:rsidR="0022247C" w:rsidRDefault="0022247C" w:rsidP="0022247C">
      <w:pPr>
        <w:ind w:left="720"/>
        <w:contextualSpacing/>
        <w:rPr>
          <w:rFonts w:ascii="Calibri" w:eastAsia="Calibri" w:hAnsi="Calibri" w:cs="Times New Roman"/>
        </w:rPr>
      </w:pPr>
    </w:p>
    <w:p w14:paraId="2D9A0490" w14:textId="77777777" w:rsidR="0022247C" w:rsidRPr="0022247C" w:rsidRDefault="0022247C" w:rsidP="00E906FD">
      <w:pPr>
        <w:pStyle w:val="Title"/>
      </w:pPr>
      <w:r w:rsidRPr="0022247C">
        <w:t xml:space="preserve">Following questions were raised in the NHMRC guideline document: </w:t>
      </w:r>
    </w:p>
    <w:p w14:paraId="08ADC11D" w14:textId="77777777" w:rsidR="0022247C" w:rsidRDefault="0022247C" w:rsidP="00E906FD">
      <w:pPr>
        <w:pStyle w:val="Heading1"/>
      </w:pPr>
    </w:p>
    <w:p w14:paraId="0CD61CE0" w14:textId="77777777" w:rsidR="00254967" w:rsidRPr="0022247C" w:rsidRDefault="00254967" w:rsidP="0022247C">
      <w:pPr>
        <w:autoSpaceDE w:val="0"/>
        <w:autoSpaceDN w:val="0"/>
        <w:adjustRightInd w:val="0"/>
        <w:spacing w:after="0" w:line="240" w:lineRule="auto"/>
        <w:ind w:left="360"/>
        <w:rPr>
          <w:rFonts w:ascii="HelveticaNeueLTStd-Roman" w:hAnsi="HelveticaNeueLTStd-Roman" w:cs="HelveticaNeueLTStd-Roman"/>
          <w:b/>
          <w:color w:val="005F6F"/>
          <w:sz w:val="24"/>
          <w:szCs w:val="24"/>
          <w:u w:val="single"/>
        </w:rPr>
      </w:pPr>
      <w:r w:rsidRPr="0022247C">
        <w:rPr>
          <w:rFonts w:ascii="HelveticaNeueLTStd-Roman" w:hAnsi="HelveticaNeueLTStd-Roman" w:cs="HelveticaNeueLTStd-Roman"/>
          <w:b/>
          <w:color w:val="005F6F"/>
          <w:sz w:val="24"/>
          <w:szCs w:val="24"/>
          <w:u w:val="single"/>
        </w:rPr>
        <w:t>Organising healthcare services to meet the needs of people</w:t>
      </w:r>
      <w:r w:rsidR="0022247C" w:rsidRPr="0022247C">
        <w:rPr>
          <w:rFonts w:ascii="HelveticaNeueLTStd-Roman" w:hAnsi="HelveticaNeueLTStd-Roman" w:cs="HelveticaNeueLTStd-Roman"/>
          <w:b/>
          <w:color w:val="005F6F"/>
          <w:sz w:val="24"/>
          <w:szCs w:val="24"/>
          <w:u w:val="single"/>
        </w:rPr>
        <w:t xml:space="preserve"> </w:t>
      </w:r>
      <w:r w:rsidRPr="0022247C">
        <w:rPr>
          <w:rFonts w:ascii="HelveticaNeueLTStd-Roman" w:hAnsi="HelveticaNeueLTStd-Roman" w:cs="HelveticaNeueLTStd-Roman"/>
          <w:b/>
          <w:color w:val="005F6F"/>
          <w:sz w:val="24"/>
          <w:szCs w:val="24"/>
          <w:u w:val="single"/>
        </w:rPr>
        <w:t>with BPD</w:t>
      </w:r>
    </w:p>
    <w:p w14:paraId="0D1E7EB7" w14:textId="77777777" w:rsidR="00254967" w:rsidRPr="0022247C" w:rsidRDefault="00254967" w:rsidP="00254967">
      <w:pPr>
        <w:pStyle w:val="ListParagraph"/>
        <w:numPr>
          <w:ilvl w:val="0"/>
          <w:numId w:val="1"/>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What type of services maximise effectiveness and safety and minimise harm</w:t>
      </w:r>
      <w:r w:rsidR="0022247C" w:rsidRPr="0022247C">
        <w:rPr>
          <w:rFonts w:cstheme="minorHAnsi"/>
          <w:color w:val="000000"/>
          <w:sz w:val="24"/>
          <w:szCs w:val="24"/>
        </w:rPr>
        <w:t xml:space="preserve"> </w:t>
      </w:r>
      <w:r w:rsidRPr="0022247C">
        <w:rPr>
          <w:rFonts w:cstheme="minorHAnsi"/>
          <w:color w:val="000000"/>
          <w:sz w:val="24"/>
          <w:szCs w:val="24"/>
        </w:rPr>
        <w:t>(taking into account long-term outcomes) for the delivery of specific treatments</w:t>
      </w:r>
      <w:r w:rsidR="0022247C" w:rsidRPr="0022247C">
        <w:rPr>
          <w:rFonts w:cstheme="minorHAnsi"/>
          <w:color w:val="000000"/>
          <w:sz w:val="24"/>
          <w:szCs w:val="24"/>
        </w:rPr>
        <w:t xml:space="preserve"> </w:t>
      </w:r>
      <w:r w:rsidRPr="0022247C">
        <w:rPr>
          <w:rFonts w:cstheme="minorHAnsi"/>
          <w:color w:val="000000"/>
          <w:sz w:val="24"/>
          <w:szCs w:val="24"/>
        </w:rPr>
        <w:t>for people with BPD? (for example, day hospitals, inpatient, therapeutic</w:t>
      </w:r>
      <w:r w:rsidR="0022247C" w:rsidRPr="0022247C">
        <w:rPr>
          <w:rFonts w:cstheme="minorHAnsi"/>
          <w:color w:val="000000"/>
          <w:sz w:val="24"/>
          <w:szCs w:val="24"/>
        </w:rPr>
        <w:t xml:space="preserve"> </w:t>
      </w:r>
      <w:r w:rsidRPr="0022247C">
        <w:rPr>
          <w:rFonts w:cstheme="minorHAnsi"/>
          <w:color w:val="000000"/>
          <w:sz w:val="24"/>
          <w:szCs w:val="24"/>
        </w:rPr>
        <w:t>communities, use of enhanced care programming, team-based or individual</w:t>
      </w:r>
      <w:r w:rsidR="0022247C" w:rsidRPr="0022247C">
        <w:rPr>
          <w:rFonts w:cstheme="minorHAnsi"/>
          <w:color w:val="000000"/>
          <w:sz w:val="24"/>
          <w:szCs w:val="24"/>
        </w:rPr>
        <w:t xml:space="preserve"> </w:t>
      </w:r>
      <w:r w:rsidRPr="0022247C">
        <w:rPr>
          <w:rFonts w:cstheme="minorHAnsi"/>
          <w:color w:val="000000"/>
          <w:sz w:val="24"/>
          <w:szCs w:val="24"/>
        </w:rPr>
        <w:t>based</w:t>
      </w:r>
      <w:r w:rsidR="0022247C" w:rsidRPr="0022247C">
        <w:rPr>
          <w:rFonts w:cstheme="minorHAnsi"/>
          <w:color w:val="000000"/>
          <w:sz w:val="24"/>
          <w:szCs w:val="24"/>
        </w:rPr>
        <w:t xml:space="preserve"> </w:t>
      </w:r>
      <w:r w:rsidRPr="0022247C">
        <w:rPr>
          <w:rFonts w:cstheme="minorHAnsi"/>
          <w:color w:val="000000"/>
          <w:sz w:val="24"/>
          <w:szCs w:val="24"/>
        </w:rPr>
        <w:t>care, partial hospitalisation)</w:t>
      </w:r>
    </w:p>
    <w:p w14:paraId="65EFF4F1" w14:textId="77777777" w:rsidR="00254967" w:rsidRPr="0022247C" w:rsidRDefault="00254967" w:rsidP="00254967">
      <w:pPr>
        <w:pStyle w:val="ListParagraph"/>
        <w:numPr>
          <w:ilvl w:val="0"/>
          <w:numId w:val="1"/>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What is the role of inpatient (e.g. acute, forensic) care in the management</w:t>
      </w:r>
      <w:r w:rsidR="0022247C" w:rsidRPr="0022247C">
        <w:rPr>
          <w:rFonts w:cstheme="minorHAnsi"/>
          <w:color w:val="000000"/>
          <w:sz w:val="24"/>
          <w:szCs w:val="24"/>
        </w:rPr>
        <w:t xml:space="preserve"> </w:t>
      </w:r>
      <w:r w:rsidRPr="0022247C">
        <w:rPr>
          <w:rFonts w:cstheme="minorHAnsi"/>
          <w:color w:val="000000"/>
          <w:sz w:val="24"/>
          <w:szCs w:val="24"/>
        </w:rPr>
        <w:t>of people with BPD?</w:t>
      </w:r>
    </w:p>
    <w:p w14:paraId="41949FD0" w14:textId="77777777" w:rsidR="00254967" w:rsidRPr="0022247C" w:rsidRDefault="00254967" w:rsidP="00254967">
      <w:pPr>
        <w:pStyle w:val="ListParagraph"/>
        <w:numPr>
          <w:ilvl w:val="0"/>
          <w:numId w:val="1"/>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What is the role of specialist services (including community-based) in the</w:t>
      </w:r>
      <w:r w:rsidR="0022247C" w:rsidRPr="0022247C">
        <w:rPr>
          <w:rFonts w:cstheme="minorHAnsi"/>
          <w:color w:val="000000"/>
          <w:sz w:val="24"/>
          <w:szCs w:val="24"/>
        </w:rPr>
        <w:t xml:space="preserve"> </w:t>
      </w:r>
      <w:r w:rsidRPr="0022247C">
        <w:rPr>
          <w:rFonts w:cstheme="minorHAnsi"/>
          <w:color w:val="000000"/>
          <w:sz w:val="24"/>
          <w:szCs w:val="24"/>
        </w:rPr>
        <w:t>medium and long term management of people with BPD?</w:t>
      </w:r>
    </w:p>
    <w:p w14:paraId="7DC3B55E" w14:textId="77777777" w:rsidR="00254967" w:rsidRPr="0022247C" w:rsidRDefault="00254967" w:rsidP="00254967">
      <w:pPr>
        <w:pStyle w:val="ListParagraph"/>
        <w:numPr>
          <w:ilvl w:val="0"/>
          <w:numId w:val="1"/>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Is long-term inpatient care in the treatment of BPD effective?</w:t>
      </w:r>
    </w:p>
    <w:p w14:paraId="5811C9F0" w14:textId="77777777" w:rsidR="00254967" w:rsidRPr="0022247C" w:rsidRDefault="00254967" w:rsidP="00254967">
      <w:pPr>
        <w:pStyle w:val="ListParagraph"/>
        <w:numPr>
          <w:ilvl w:val="0"/>
          <w:numId w:val="1"/>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Are particular therapies suited for particular service settings?</w:t>
      </w:r>
    </w:p>
    <w:p w14:paraId="3D7CE084" w14:textId="77777777" w:rsidR="00254967" w:rsidRPr="0022247C" w:rsidRDefault="00254967" w:rsidP="00254967">
      <w:pPr>
        <w:pStyle w:val="ListParagraph"/>
        <w:numPr>
          <w:ilvl w:val="0"/>
          <w:numId w:val="1"/>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How should healthcare professionals from other healthcare settings care for</w:t>
      </w:r>
      <w:r w:rsidR="0022247C" w:rsidRPr="0022247C">
        <w:rPr>
          <w:rFonts w:cstheme="minorHAnsi"/>
          <w:color w:val="000000"/>
          <w:sz w:val="24"/>
          <w:szCs w:val="24"/>
        </w:rPr>
        <w:t xml:space="preserve"> </w:t>
      </w:r>
      <w:r w:rsidRPr="0022247C">
        <w:rPr>
          <w:rFonts w:cstheme="minorHAnsi"/>
          <w:color w:val="000000"/>
          <w:sz w:val="24"/>
          <w:szCs w:val="24"/>
        </w:rPr>
        <w:t>people with BPD? (primary care, accident and emergency, crisis services, crisis</w:t>
      </w:r>
      <w:r w:rsidR="0022247C" w:rsidRPr="0022247C">
        <w:rPr>
          <w:rFonts w:cstheme="minorHAnsi"/>
          <w:color w:val="000000"/>
          <w:sz w:val="24"/>
          <w:szCs w:val="24"/>
        </w:rPr>
        <w:t xml:space="preserve"> </w:t>
      </w:r>
      <w:r w:rsidRPr="0022247C">
        <w:rPr>
          <w:rFonts w:cstheme="minorHAnsi"/>
          <w:color w:val="000000"/>
          <w:sz w:val="24"/>
          <w:szCs w:val="24"/>
        </w:rPr>
        <w:t>houses, acute care)</w:t>
      </w:r>
    </w:p>
    <w:p w14:paraId="7ABE0A1B" w14:textId="77777777" w:rsidR="00254967" w:rsidRPr="0022247C" w:rsidRDefault="00254967" w:rsidP="00254967">
      <w:pPr>
        <w:pStyle w:val="ListParagraph"/>
        <w:numPr>
          <w:ilvl w:val="0"/>
          <w:numId w:val="1"/>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Which treatment pathways, care processes and clinical principles</w:t>
      </w:r>
      <w:r w:rsidR="0022247C" w:rsidRPr="0022247C">
        <w:rPr>
          <w:rFonts w:cstheme="minorHAnsi"/>
          <w:color w:val="000000"/>
          <w:sz w:val="24"/>
          <w:szCs w:val="24"/>
        </w:rPr>
        <w:t xml:space="preserve"> </w:t>
      </w:r>
      <w:r w:rsidRPr="0022247C">
        <w:rPr>
          <w:rFonts w:cstheme="minorHAnsi"/>
          <w:color w:val="000000"/>
          <w:sz w:val="24"/>
          <w:szCs w:val="24"/>
        </w:rPr>
        <w:t>(case management, care coordination, care programme approach and so on)</w:t>
      </w:r>
      <w:r w:rsidR="0022247C" w:rsidRPr="0022247C">
        <w:rPr>
          <w:rFonts w:cstheme="minorHAnsi"/>
          <w:color w:val="000000"/>
          <w:sz w:val="24"/>
          <w:szCs w:val="24"/>
        </w:rPr>
        <w:t xml:space="preserve"> </w:t>
      </w:r>
      <w:r w:rsidRPr="0022247C">
        <w:rPr>
          <w:rFonts w:cstheme="minorHAnsi"/>
          <w:color w:val="000000"/>
          <w:sz w:val="24"/>
          <w:szCs w:val="24"/>
        </w:rPr>
        <w:t>maximise the effectiveness of care and reduce harm?</w:t>
      </w:r>
    </w:p>
    <w:p w14:paraId="6796AC10" w14:textId="77777777" w:rsidR="00254967" w:rsidRPr="0022247C" w:rsidRDefault="00254967" w:rsidP="00254967">
      <w:pPr>
        <w:pStyle w:val="ListParagraph"/>
        <w:numPr>
          <w:ilvl w:val="0"/>
          <w:numId w:val="1"/>
        </w:numPr>
        <w:autoSpaceDE w:val="0"/>
        <w:autoSpaceDN w:val="0"/>
        <w:adjustRightInd w:val="0"/>
        <w:spacing w:after="0" w:line="240" w:lineRule="auto"/>
        <w:rPr>
          <w:rFonts w:eastAsia="Calibri" w:cstheme="minorHAnsi"/>
          <w:sz w:val="24"/>
          <w:szCs w:val="24"/>
        </w:rPr>
      </w:pPr>
      <w:r w:rsidRPr="0022247C">
        <w:rPr>
          <w:rFonts w:cstheme="minorHAnsi"/>
          <w:color w:val="000000"/>
          <w:sz w:val="24"/>
          <w:szCs w:val="24"/>
        </w:rPr>
        <w:lastRenderedPageBreak/>
        <w:t>How can healthcare professionals involved in the care of people with BPD</w:t>
      </w:r>
      <w:r w:rsidR="0022247C" w:rsidRPr="0022247C">
        <w:rPr>
          <w:rFonts w:cstheme="minorHAnsi"/>
          <w:color w:val="000000"/>
          <w:sz w:val="24"/>
          <w:szCs w:val="24"/>
        </w:rPr>
        <w:t xml:space="preserve"> </w:t>
      </w:r>
      <w:r w:rsidRPr="0022247C">
        <w:rPr>
          <w:rFonts w:cstheme="minorHAnsi"/>
          <w:color w:val="000000"/>
          <w:sz w:val="24"/>
          <w:szCs w:val="24"/>
        </w:rPr>
        <w:t>best be supported? (supervision, training, caseloads and so on)</w:t>
      </w:r>
    </w:p>
    <w:p w14:paraId="1A53BE34" w14:textId="77777777" w:rsidR="0022247C" w:rsidRDefault="0022247C" w:rsidP="0022247C">
      <w:pPr>
        <w:rPr>
          <w:rFonts w:ascii="Calibri" w:eastAsia="Calibri" w:hAnsi="Calibri" w:cs="Times New Roman"/>
        </w:rPr>
      </w:pPr>
    </w:p>
    <w:p w14:paraId="19B482F2" w14:textId="77777777" w:rsidR="0022247C" w:rsidRPr="0022247C" w:rsidRDefault="0022247C" w:rsidP="0022247C">
      <w:pPr>
        <w:autoSpaceDE w:val="0"/>
        <w:autoSpaceDN w:val="0"/>
        <w:adjustRightInd w:val="0"/>
        <w:spacing w:after="0" w:line="240" w:lineRule="auto"/>
        <w:ind w:left="360"/>
        <w:rPr>
          <w:rFonts w:ascii="HelveticaNeueLTStd-Roman" w:hAnsi="HelveticaNeueLTStd-Roman" w:cs="HelveticaNeueLTStd-Roman"/>
          <w:b/>
          <w:color w:val="005F6F"/>
          <w:sz w:val="24"/>
          <w:szCs w:val="24"/>
          <w:u w:val="single"/>
        </w:rPr>
      </w:pPr>
      <w:r w:rsidRPr="0022247C">
        <w:rPr>
          <w:rFonts w:ascii="HelveticaNeueLTStd-Roman" w:hAnsi="HelveticaNeueLTStd-Roman" w:cs="HelveticaNeueLTStd-Roman"/>
          <w:b/>
          <w:color w:val="005F6F"/>
          <w:sz w:val="24"/>
          <w:szCs w:val="24"/>
          <w:u w:val="single"/>
        </w:rPr>
        <w:t>Supporting families and carers</w:t>
      </w:r>
    </w:p>
    <w:p w14:paraId="3D103E47" w14:textId="77777777" w:rsidR="0022247C" w:rsidRPr="0022247C" w:rsidRDefault="0022247C" w:rsidP="0022247C">
      <w:pPr>
        <w:pStyle w:val="ListParagraph"/>
        <w:numPr>
          <w:ilvl w:val="0"/>
          <w:numId w:val="8"/>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Do families (including children) and families/carers of people with BPD have specific care needs?</w:t>
      </w:r>
    </w:p>
    <w:p w14:paraId="333204C2" w14:textId="77777777" w:rsidR="0022247C" w:rsidRPr="0022247C" w:rsidRDefault="0022247C" w:rsidP="0022247C">
      <w:pPr>
        <w:pStyle w:val="ListParagraph"/>
        <w:numPr>
          <w:ilvl w:val="0"/>
          <w:numId w:val="8"/>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If so, what specific interventions should be offered?</w:t>
      </w:r>
    </w:p>
    <w:p w14:paraId="20ED4D96" w14:textId="77777777" w:rsidR="0022247C" w:rsidRPr="0022247C" w:rsidRDefault="0022247C" w:rsidP="0022247C">
      <w:pPr>
        <w:pStyle w:val="ListParagraph"/>
        <w:numPr>
          <w:ilvl w:val="0"/>
          <w:numId w:val="8"/>
        </w:numPr>
        <w:autoSpaceDE w:val="0"/>
        <w:autoSpaceDN w:val="0"/>
        <w:adjustRightInd w:val="0"/>
        <w:spacing w:after="0" w:line="240" w:lineRule="auto"/>
        <w:rPr>
          <w:rFonts w:cstheme="minorHAnsi"/>
          <w:color w:val="000000"/>
          <w:sz w:val="24"/>
          <w:szCs w:val="24"/>
        </w:rPr>
      </w:pPr>
      <w:r w:rsidRPr="0022247C">
        <w:rPr>
          <w:rFonts w:cstheme="minorHAnsi"/>
          <w:color w:val="000000"/>
          <w:sz w:val="24"/>
          <w:szCs w:val="24"/>
        </w:rPr>
        <w:t>Do family or carers, through their behaviour, styles of relating and relationships, influence clinical and social outcomes or wellbeing for people with BPD?</w:t>
      </w:r>
    </w:p>
    <w:p w14:paraId="4AC6356E" w14:textId="77777777" w:rsidR="0022247C" w:rsidRPr="0022247C" w:rsidRDefault="0022247C" w:rsidP="0022247C">
      <w:pPr>
        <w:pStyle w:val="ListParagraph"/>
        <w:numPr>
          <w:ilvl w:val="0"/>
          <w:numId w:val="8"/>
        </w:numPr>
        <w:rPr>
          <w:rFonts w:eastAsia="Calibri" w:cstheme="minorHAnsi"/>
          <w:sz w:val="24"/>
          <w:szCs w:val="24"/>
        </w:rPr>
      </w:pPr>
      <w:r w:rsidRPr="0022247C">
        <w:rPr>
          <w:rFonts w:cstheme="minorHAnsi"/>
          <w:color w:val="000000"/>
          <w:sz w:val="24"/>
          <w:szCs w:val="24"/>
        </w:rPr>
        <w:t>If so, what interventions should be offered?</w:t>
      </w:r>
    </w:p>
    <w:p w14:paraId="30FC90CF" w14:textId="77777777" w:rsidR="00980AAF" w:rsidRDefault="00980AAF"/>
    <w:p w14:paraId="61E79F63" w14:textId="77777777" w:rsidR="005F6D21" w:rsidRPr="008D7CA0" w:rsidRDefault="005F6D21" w:rsidP="005F6D21">
      <w:pPr>
        <w:rPr>
          <w:rFonts w:asciiTheme="majorHAnsi" w:hAnsiTheme="majorHAnsi"/>
          <w:b/>
          <w:color w:val="5B9BD5" w:themeColor="accent1"/>
          <w:sz w:val="40"/>
          <w:szCs w:val="40"/>
          <w:u w:val="single"/>
        </w:rPr>
      </w:pPr>
      <w:r w:rsidRPr="008D7CA0">
        <w:rPr>
          <w:rFonts w:asciiTheme="majorHAnsi" w:hAnsiTheme="majorHAnsi"/>
          <w:b/>
          <w:color w:val="5B9BD5" w:themeColor="accent1"/>
          <w:sz w:val="40"/>
          <w:szCs w:val="40"/>
          <w:u w:val="single"/>
        </w:rPr>
        <w:t>Comments, Thoughts, Suggestions and Feedback</w:t>
      </w:r>
    </w:p>
    <w:p w14:paraId="0DDA8C78" w14:textId="77777777" w:rsidR="005F6D21" w:rsidRDefault="005F6D21" w:rsidP="005F6D21">
      <w:pPr>
        <w:rPr>
          <w:b/>
        </w:rPr>
      </w:pPr>
    </w:p>
    <w:p w14:paraId="3400023C" w14:textId="643B0216" w:rsidR="005F6D21" w:rsidRDefault="005F6D21" w:rsidP="005F6D21">
      <w:pPr>
        <w:rPr>
          <w:b/>
        </w:rPr>
      </w:pPr>
      <w:r>
        <w:rPr>
          <w:b/>
        </w:rPr>
        <w:t xml:space="preserve">Please email all correspondence to </w:t>
      </w:r>
      <w:hyperlink r:id="rId9" w:history="1">
        <w:r w:rsidRPr="00E94E76">
          <w:rPr>
            <w:rStyle w:val="Hyperlink"/>
            <w:b/>
          </w:rPr>
          <w:t>bpdawarenessweek@gmail.com</w:t>
        </w:r>
      </w:hyperlink>
    </w:p>
    <w:p w14:paraId="6E15BDE4" w14:textId="77777777" w:rsidR="001F7EE0" w:rsidRDefault="001F7EE0" w:rsidP="001F7EE0">
      <w:pPr>
        <w:widowControl w:val="0"/>
        <w:autoSpaceDE w:val="0"/>
        <w:autoSpaceDN w:val="0"/>
        <w:adjustRightInd w:val="0"/>
        <w:spacing w:after="0" w:line="240" w:lineRule="auto"/>
        <w:rPr>
          <w:rFonts w:cs="Times New Roman"/>
          <w:b/>
          <w:bCs/>
          <w:color w:val="1A1A1A"/>
          <w:lang w:val="en-US"/>
        </w:rPr>
      </w:pPr>
      <w:r w:rsidRPr="008D7CA0">
        <w:rPr>
          <w:rFonts w:cs="Times New Roman"/>
          <w:b/>
          <w:bCs/>
          <w:color w:val="1A1A1A"/>
          <w:lang w:val="en-US"/>
        </w:rPr>
        <w:t xml:space="preserve">Creating a National Model of Care for BPD. </w:t>
      </w:r>
    </w:p>
    <w:p w14:paraId="5322D4EE"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color w:val="1A1A1A"/>
          <w:lang w:val="en-US"/>
        </w:rPr>
        <w:t xml:space="preserve">We invite comment and suggestions from our Australian BPD community.  What </w:t>
      </w:r>
      <w:r>
        <w:rPr>
          <w:rFonts w:cs="Times New Roman"/>
          <w:color w:val="1A1A1A"/>
          <w:lang w:val="en-US"/>
        </w:rPr>
        <w:t>are your priority,</w:t>
      </w:r>
      <w:r w:rsidRPr="008D7CA0">
        <w:rPr>
          <w:rFonts w:cs="Times New Roman"/>
          <w:color w:val="1A1A1A"/>
          <w:lang w:val="en-US"/>
        </w:rPr>
        <w:t xml:space="preserve"> current</w:t>
      </w:r>
      <w:r>
        <w:rPr>
          <w:rFonts w:cs="Times New Roman"/>
          <w:color w:val="1A1A1A"/>
          <w:lang w:val="en-US"/>
        </w:rPr>
        <w:t xml:space="preserve"> gaps and needs in treatment? </w:t>
      </w:r>
      <w:r w:rsidRPr="008D7CA0">
        <w:rPr>
          <w:rFonts w:cs="Times New Roman"/>
          <w:color w:val="1A1A1A"/>
          <w:lang w:val="en-US"/>
        </w:rPr>
        <w:t xml:space="preserve">  How </w:t>
      </w:r>
      <w:r>
        <w:rPr>
          <w:rFonts w:cs="Times New Roman"/>
          <w:color w:val="1A1A1A"/>
          <w:lang w:val="en-US"/>
        </w:rPr>
        <w:t xml:space="preserve">do you think we </w:t>
      </w:r>
      <w:r w:rsidRPr="008D7CA0">
        <w:rPr>
          <w:rFonts w:cs="Times New Roman"/>
          <w:color w:val="1A1A1A"/>
          <w:lang w:val="en-US"/>
        </w:rPr>
        <w:t>c</w:t>
      </w:r>
      <w:r>
        <w:rPr>
          <w:rFonts w:cs="Times New Roman"/>
          <w:color w:val="1A1A1A"/>
          <w:lang w:val="en-US"/>
        </w:rPr>
        <w:t xml:space="preserve">an we best meet these? </w:t>
      </w:r>
    </w:p>
    <w:p w14:paraId="7A4F8719"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color w:val="1A1A1A"/>
          <w:lang w:val="en-US"/>
        </w:rPr>
        <w:t> </w:t>
      </w:r>
    </w:p>
    <w:p w14:paraId="57FEC5B6" w14:textId="77777777" w:rsidR="001F7EE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b/>
          <w:bCs/>
          <w:color w:val="1A1A1A"/>
          <w:lang w:val="en-US"/>
        </w:rPr>
        <w:t xml:space="preserve">Creating A National </w:t>
      </w:r>
      <w:r>
        <w:rPr>
          <w:rFonts w:cs="Times New Roman"/>
          <w:b/>
          <w:bCs/>
          <w:color w:val="1A1A1A"/>
          <w:lang w:val="en-US"/>
        </w:rPr>
        <w:t xml:space="preserve">Tertiary </w:t>
      </w:r>
      <w:r w:rsidRPr="008D7CA0">
        <w:rPr>
          <w:rFonts w:cs="Times New Roman"/>
          <w:b/>
          <w:bCs/>
          <w:color w:val="1A1A1A"/>
          <w:lang w:val="en-US"/>
        </w:rPr>
        <w:t>Training Framework for BPD</w:t>
      </w:r>
      <w:r w:rsidRPr="008D7CA0">
        <w:rPr>
          <w:rFonts w:cs="Times New Roman"/>
          <w:color w:val="1A1A1A"/>
          <w:lang w:val="en-US"/>
        </w:rPr>
        <w:t xml:space="preserve">.  </w:t>
      </w:r>
    </w:p>
    <w:p w14:paraId="63F3CC3A" w14:textId="546C3C2A"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color w:val="1A1A1A"/>
          <w:lang w:val="en-US"/>
        </w:rPr>
        <w:t>We invite comment from registered and trainee Psychiatrists, Psychologists, Therapists as well as professional body's and relevant heads of tertiary institutions to comment on this. </w:t>
      </w:r>
      <w:r>
        <w:rPr>
          <w:rFonts w:cs="Times New Roman"/>
          <w:color w:val="1A1A1A"/>
          <w:lang w:val="en-US"/>
        </w:rPr>
        <w:t xml:space="preserve"> Is there sufficient focus on BPD in the current tertiary curriculum?   What inclusions would be desirable?</w:t>
      </w:r>
    </w:p>
    <w:p w14:paraId="1AEEC99B"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color w:val="1A1A1A"/>
          <w:lang w:val="en-US"/>
        </w:rPr>
        <w:t> </w:t>
      </w:r>
    </w:p>
    <w:p w14:paraId="55B8EE70" w14:textId="77777777" w:rsidR="001F7EE0" w:rsidRDefault="001F7EE0" w:rsidP="001F7EE0">
      <w:pPr>
        <w:widowControl w:val="0"/>
        <w:autoSpaceDE w:val="0"/>
        <w:autoSpaceDN w:val="0"/>
        <w:adjustRightInd w:val="0"/>
        <w:spacing w:after="0" w:line="240" w:lineRule="auto"/>
        <w:rPr>
          <w:rFonts w:cs="Times New Roman"/>
          <w:b/>
          <w:bCs/>
          <w:color w:val="1A1A1A"/>
          <w:lang w:val="en-US"/>
        </w:rPr>
      </w:pPr>
      <w:r w:rsidRPr="008D7CA0">
        <w:rPr>
          <w:rFonts w:cs="Times New Roman"/>
          <w:b/>
          <w:bCs/>
          <w:color w:val="1A1A1A"/>
          <w:lang w:val="en-US"/>
        </w:rPr>
        <w:t>Creating A National Framework for Family and Carers:  </w:t>
      </w:r>
    </w:p>
    <w:p w14:paraId="32A02232"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color w:val="1A1A1A"/>
          <w:lang w:val="en-US"/>
        </w:rPr>
        <w:t>How can we best support the needs of family members and carers</w:t>
      </w:r>
      <w:r>
        <w:rPr>
          <w:rFonts w:cs="Times New Roman"/>
          <w:color w:val="1A1A1A"/>
          <w:lang w:val="en-US"/>
        </w:rPr>
        <w:t>?  How important is it for</w:t>
      </w:r>
      <w:r w:rsidRPr="008D7CA0">
        <w:rPr>
          <w:rFonts w:cs="Times New Roman"/>
          <w:color w:val="1A1A1A"/>
          <w:lang w:val="en-US"/>
        </w:rPr>
        <w:t xml:space="preserve"> families </w:t>
      </w:r>
      <w:r>
        <w:rPr>
          <w:rFonts w:cs="Times New Roman"/>
          <w:color w:val="1A1A1A"/>
          <w:lang w:val="en-US"/>
        </w:rPr>
        <w:t xml:space="preserve">to </w:t>
      </w:r>
      <w:r w:rsidRPr="008D7CA0">
        <w:rPr>
          <w:rFonts w:cs="Times New Roman"/>
          <w:color w:val="1A1A1A"/>
          <w:lang w:val="en-US"/>
        </w:rPr>
        <w:t xml:space="preserve">be included in treatment?  Would a 24 hour telephone helpline be beneficial?  Can carers access sufficient evidence-based </w:t>
      </w:r>
      <w:r>
        <w:rPr>
          <w:rFonts w:cs="Times New Roman"/>
          <w:color w:val="1A1A1A"/>
          <w:lang w:val="en-US"/>
        </w:rPr>
        <w:t xml:space="preserve">treatment, </w:t>
      </w:r>
      <w:r w:rsidRPr="008D7CA0">
        <w:rPr>
          <w:rFonts w:cs="Times New Roman"/>
          <w:color w:val="1A1A1A"/>
          <w:lang w:val="en-US"/>
        </w:rPr>
        <w:t>knowledge and skills to best support their loved ones?</w:t>
      </w:r>
    </w:p>
    <w:p w14:paraId="444C9408"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color w:val="1A1A1A"/>
          <w:lang w:val="en-US"/>
        </w:rPr>
        <w:t> </w:t>
      </w:r>
    </w:p>
    <w:p w14:paraId="48D7D5C4"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b/>
          <w:bCs/>
          <w:color w:val="1A1A1A"/>
          <w:lang w:val="en-US"/>
        </w:rPr>
        <w:t xml:space="preserve">Developing A Centre of BPD Excellence in Each Australian State: </w:t>
      </w:r>
      <w:r w:rsidRPr="008D7CA0">
        <w:rPr>
          <w:rFonts w:cs="Times New Roman"/>
          <w:color w:val="1A1A1A"/>
          <w:lang w:val="en-US"/>
        </w:rPr>
        <w:t xml:space="preserve">Is this a good idea? What are the pro's and </w:t>
      </w:r>
      <w:r>
        <w:rPr>
          <w:rFonts w:cs="Times New Roman"/>
          <w:color w:val="1A1A1A"/>
          <w:lang w:val="en-US"/>
        </w:rPr>
        <w:t>con's of this idea? What would the ideal</w:t>
      </w:r>
      <w:r w:rsidRPr="008D7CA0">
        <w:rPr>
          <w:rFonts w:cs="Times New Roman"/>
          <w:color w:val="1A1A1A"/>
          <w:lang w:val="en-US"/>
        </w:rPr>
        <w:t xml:space="preserve"> centre of excellence look like? What services would it offer?  Would it be inpatient or outpatient?  Would it cater for co-occuring disorders like substance abuse and eating disorders? Do holistic treatment approaches figure in this model?</w:t>
      </w:r>
    </w:p>
    <w:p w14:paraId="1B309865"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color w:val="1A1A1A"/>
          <w:lang w:val="en-US"/>
        </w:rPr>
        <w:t> </w:t>
      </w:r>
    </w:p>
    <w:p w14:paraId="32532C84"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b/>
          <w:bCs/>
          <w:color w:val="1A1A1A"/>
          <w:lang w:val="en-US"/>
        </w:rPr>
        <w:t xml:space="preserve">Clinician Accreditation for treating BPD. </w:t>
      </w:r>
      <w:r w:rsidRPr="008D7CA0">
        <w:rPr>
          <w:rFonts w:cs="Times New Roman"/>
          <w:color w:val="1A1A1A"/>
          <w:lang w:val="en-US"/>
        </w:rPr>
        <w:t>Should this be instituted?  Clinicians, carers and consumers - we invite your thoughts and experiences on this.</w:t>
      </w:r>
    </w:p>
    <w:p w14:paraId="3BDF84EB"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color w:val="1A1A1A"/>
          <w:lang w:val="en-US"/>
        </w:rPr>
        <w:t> </w:t>
      </w:r>
    </w:p>
    <w:p w14:paraId="08FAF15C"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b/>
          <w:bCs/>
          <w:color w:val="1A1A1A"/>
          <w:lang w:val="en-US"/>
        </w:rPr>
        <w:t xml:space="preserve">Australian BPD Research. </w:t>
      </w:r>
      <w:r w:rsidRPr="008D7CA0">
        <w:rPr>
          <w:rFonts w:cs="Times New Roman"/>
          <w:color w:val="1A1A1A"/>
          <w:lang w:val="en-US"/>
        </w:rPr>
        <w:t>What are the priority research areas and why? Is a National Centre of BPD Research the best solution or could the research sit under other men</w:t>
      </w:r>
      <w:r>
        <w:rPr>
          <w:rFonts w:cs="Times New Roman"/>
          <w:color w:val="1A1A1A"/>
          <w:lang w:val="en-US"/>
        </w:rPr>
        <w:t>tal health research organisations</w:t>
      </w:r>
      <w:r w:rsidRPr="008D7CA0">
        <w:rPr>
          <w:rFonts w:cs="Times New Roman"/>
          <w:color w:val="1A1A1A"/>
          <w:lang w:val="en-US"/>
        </w:rPr>
        <w:t>?</w:t>
      </w:r>
    </w:p>
    <w:p w14:paraId="1E09FC90" w14:textId="77777777" w:rsidR="001F7EE0" w:rsidRPr="008D7CA0" w:rsidRDefault="001F7EE0" w:rsidP="001F7EE0">
      <w:pPr>
        <w:widowControl w:val="0"/>
        <w:autoSpaceDE w:val="0"/>
        <w:autoSpaceDN w:val="0"/>
        <w:adjustRightInd w:val="0"/>
        <w:spacing w:after="0" w:line="240" w:lineRule="auto"/>
        <w:rPr>
          <w:rFonts w:cs="Times New Roman"/>
          <w:color w:val="1A1A1A"/>
          <w:lang w:val="en-US"/>
        </w:rPr>
      </w:pPr>
      <w:r w:rsidRPr="008D7CA0">
        <w:rPr>
          <w:rFonts w:cs="Times New Roman"/>
          <w:color w:val="1A1A1A"/>
          <w:lang w:val="en-US"/>
        </w:rPr>
        <w:t> </w:t>
      </w:r>
    </w:p>
    <w:p w14:paraId="002AE540" w14:textId="77777777" w:rsidR="001F7EE0" w:rsidRPr="008D7CA0" w:rsidRDefault="001F7EE0" w:rsidP="001F7EE0">
      <w:pPr>
        <w:rPr>
          <w:b/>
        </w:rPr>
      </w:pPr>
      <w:r w:rsidRPr="008D7CA0">
        <w:rPr>
          <w:rFonts w:cs="Times New Roman"/>
          <w:b/>
          <w:bCs/>
          <w:color w:val="1A1A1A"/>
          <w:lang w:val="en-US"/>
        </w:rPr>
        <w:t>Hospital Emergency Departments, Police and Ambulance Services.  </w:t>
      </w:r>
      <w:r w:rsidRPr="008D7CA0">
        <w:rPr>
          <w:rFonts w:cs="Times New Roman"/>
          <w:color w:val="1A1A1A"/>
          <w:lang w:val="en-US"/>
        </w:rPr>
        <w:t>We invite suggestions and comment on the services and care delivered by these front line agencies.</w:t>
      </w:r>
    </w:p>
    <w:p w14:paraId="0562CAD7" w14:textId="77777777" w:rsidR="008336E1" w:rsidRDefault="008336E1">
      <w:bookmarkStart w:id="0" w:name="_GoBack"/>
      <w:bookmarkEnd w:id="0"/>
    </w:p>
    <w:p w14:paraId="7F62821F" w14:textId="4C6B9D90" w:rsidR="005F6D21" w:rsidRPr="005F6D21" w:rsidRDefault="005F6D21" w:rsidP="005F6D21">
      <w:pPr>
        <w:pStyle w:val="Title"/>
      </w:pPr>
      <w:r w:rsidRPr="005F6D21">
        <w:lastRenderedPageBreak/>
        <w:t>Acknowledgements:</w:t>
      </w:r>
    </w:p>
    <w:p w14:paraId="0126E6A9" w14:textId="3214D4F8" w:rsidR="005F6D21" w:rsidRDefault="005F6D21">
      <w:r>
        <w:t>Thanks to Ms</w:t>
      </w:r>
      <w:r w:rsidR="002D1DC9">
        <w:t xml:space="preserve"> Julien McDonald, Ms Anne Reeve</w:t>
      </w:r>
      <w:r>
        <w:t xml:space="preserve"> and Guy </w:t>
      </w:r>
      <w:r w:rsidRPr="005F6D21">
        <w:t>Ellies</w:t>
      </w:r>
      <w:r>
        <w:t xml:space="preserve"> for their most helpful comments and feedback in the preparation of this document.</w:t>
      </w:r>
    </w:p>
    <w:sectPr w:rsidR="005F6D21">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14998B" w15:done="0"/>
  <w15:commentEx w15:paraId="22533447" w15:done="0"/>
  <w15:commentEx w15:paraId="6D09538B" w15:done="0"/>
  <w15:commentEx w15:paraId="19D6EDD7" w15:done="0"/>
  <w15:commentEx w15:paraId="4E817D6E" w15:done="0"/>
  <w15:commentEx w15:paraId="21CA92C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BC70" w14:textId="77777777" w:rsidR="001F7EE0" w:rsidRDefault="001F7EE0" w:rsidP="00A85899">
      <w:pPr>
        <w:spacing w:after="0" w:line="240" w:lineRule="auto"/>
      </w:pPr>
      <w:r>
        <w:separator/>
      </w:r>
    </w:p>
  </w:endnote>
  <w:endnote w:type="continuationSeparator" w:id="0">
    <w:p w14:paraId="291C68DA" w14:textId="77777777" w:rsidR="001F7EE0" w:rsidRDefault="001F7EE0" w:rsidP="00A8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84B12" w14:textId="77777777" w:rsidR="001F7EE0" w:rsidRDefault="001F7EE0" w:rsidP="00A85899">
      <w:pPr>
        <w:spacing w:after="0" w:line="240" w:lineRule="auto"/>
      </w:pPr>
      <w:r>
        <w:separator/>
      </w:r>
    </w:p>
  </w:footnote>
  <w:footnote w:type="continuationSeparator" w:id="0">
    <w:p w14:paraId="1D01D890" w14:textId="77777777" w:rsidR="001F7EE0" w:rsidRDefault="001F7EE0" w:rsidP="00A858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21853"/>
      <w:docPartObj>
        <w:docPartGallery w:val="Page Numbers (Top of Page)"/>
        <w:docPartUnique/>
      </w:docPartObj>
    </w:sdtPr>
    <w:sdtEndPr>
      <w:rPr>
        <w:noProof/>
      </w:rPr>
    </w:sdtEndPr>
    <w:sdtContent>
      <w:p w14:paraId="088C00DC" w14:textId="570F168C" w:rsidR="001F7EE0" w:rsidRDefault="001F7EE0">
        <w:pPr>
          <w:pStyle w:val="Header"/>
          <w:jc w:val="right"/>
        </w:pPr>
        <w:r>
          <w:fldChar w:fldCharType="begin"/>
        </w:r>
        <w:r>
          <w:instrText xml:space="preserve"> PAGE   \* MERGEFORMAT </w:instrText>
        </w:r>
        <w:r>
          <w:fldChar w:fldCharType="separate"/>
        </w:r>
        <w:r w:rsidR="004C41EE">
          <w:rPr>
            <w:noProof/>
          </w:rPr>
          <w:t>12</w:t>
        </w:r>
        <w:r>
          <w:rPr>
            <w:noProof/>
          </w:rPr>
          <w:fldChar w:fldCharType="end"/>
        </w:r>
      </w:p>
    </w:sdtContent>
  </w:sdt>
  <w:p w14:paraId="3707E30C" w14:textId="4B129C1F" w:rsidR="001F7EE0" w:rsidRDefault="001F7E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1C0"/>
    <w:multiLevelType w:val="hybridMultilevel"/>
    <w:tmpl w:val="380EB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7062C1"/>
    <w:multiLevelType w:val="hybridMultilevel"/>
    <w:tmpl w:val="8488FB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F912C6"/>
    <w:multiLevelType w:val="hybridMultilevel"/>
    <w:tmpl w:val="98022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0275E3"/>
    <w:multiLevelType w:val="hybridMultilevel"/>
    <w:tmpl w:val="2952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C30BD6"/>
    <w:multiLevelType w:val="hybridMultilevel"/>
    <w:tmpl w:val="7042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E625CF"/>
    <w:multiLevelType w:val="hybridMultilevel"/>
    <w:tmpl w:val="8C8409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6DA93884"/>
    <w:multiLevelType w:val="hybridMultilevel"/>
    <w:tmpl w:val="EDA2F292"/>
    <w:lvl w:ilvl="0" w:tplc="0052B4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5D3E32"/>
    <w:multiLevelType w:val="hybridMultilevel"/>
    <w:tmpl w:val="6D84D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n">
    <w15:presenceInfo w15:providerId="None" w15:userId="Jul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1E"/>
    <w:rsid w:val="00127DC2"/>
    <w:rsid w:val="001A4F37"/>
    <w:rsid w:val="001D6455"/>
    <w:rsid w:val="001F7EE0"/>
    <w:rsid w:val="0022247C"/>
    <w:rsid w:val="00254967"/>
    <w:rsid w:val="002C7357"/>
    <w:rsid w:val="002D1DC9"/>
    <w:rsid w:val="002E1E7B"/>
    <w:rsid w:val="002E6777"/>
    <w:rsid w:val="003B5662"/>
    <w:rsid w:val="004A73B6"/>
    <w:rsid w:val="004C41EE"/>
    <w:rsid w:val="00565D6A"/>
    <w:rsid w:val="005F6D21"/>
    <w:rsid w:val="00670E00"/>
    <w:rsid w:val="00676F88"/>
    <w:rsid w:val="006C57F2"/>
    <w:rsid w:val="006E2762"/>
    <w:rsid w:val="006F2C53"/>
    <w:rsid w:val="00806538"/>
    <w:rsid w:val="008259A0"/>
    <w:rsid w:val="008336E1"/>
    <w:rsid w:val="0087215C"/>
    <w:rsid w:val="008D4144"/>
    <w:rsid w:val="00913643"/>
    <w:rsid w:val="00944FAA"/>
    <w:rsid w:val="009565B7"/>
    <w:rsid w:val="00980AAF"/>
    <w:rsid w:val="009B50C4"/>
    <w:rsid w:val="00A27B1D"/>
    <w:rsid w:val="00A43E12"/>
    <w:rsid w:val="00A83EBC"/>
    <w:rsid w:val="00A85899"/>
    <w:rsid w:val="00AE4663"/>
    <w:rsid w:val="00B05FE2"/>
    <w:rsid w:val="00BC4E8D"/>
    <w:rsid w:val="00BD17CA"/>
    <w:rsid w:val="00C977D1"/>
    <w:rsid w:val="00D15720"/>
    <w:rsid w:val="00D4611E"/>
    <w:rsid w:val="00D94F17"/>
    <w:rsid w:val="00E60785"/>
    <w:rsid w:val="00E653D6"/>
    <w:rsid w:val="00E74903"/>
    <w:rsid w:val="00E906FD"/>
    <w:rsid w:val="00F848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89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6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06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906F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67"/>
    <w:pPr>
      <w:ind w:left="720"/>
      <w:contextualSpacing/>
    </w:pPr>
  </w:style>
  <w:style w:type="paragraph" w:styleId="Header">
    <w:name w:val="header"/>
    <w:basedOn w:val="Normal"/>
    <w:link w:val="HeaderChar"/>
    <w:uiPriority w:val="99"/>
    <w:unhideWhenUsed/>
    <w:rsid w:val="00A8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899"/>
  </w:style>
  <w:style w:type="paragraph" w:styleId="Footer">
    <w:name w:val="footer"/>
    <w:basedOn w:val="Normal"/>
    <w:link w:val="FooterChar"/>
    <w:uiPriority w:val="99"/>
    <w:unhideWhenUsed/>
    <w:rsid w:val="00A8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899"/>
  </w:style>
  <w:style w:type="character" w:styleId="CommentReference">
    <w:name w:val="annotation reference"/>
    <w:basedOn w:val="DefaultParagraphFont"/>
    <w:uiPriority w:val="99"/>
    <w:semiHidden/>
    <w:unhideWhenUsed/>
    <w:rsid w:val="009B50C4"/>
    <w:rPr>
      <w:sz w:val="16"/>
      <w:szCs w:val="16"/>
    </w:rPr>
  </w:style>
  <w:style w:type="paragraph" w:styleId="CommentText">
    <w:name w:val="annotation text"/>
    <w:basedOn w:val="Normal"/>
    <w:link w:val="CommentTextChar"/>
    <w:uiPriority w:val="99"/>
    <w:semiHidden/>
    <w:unhideWhenUsed/>
    <w:rsid w:val="009B50C4"/>
    <w:pPr>
      <w:spacing w:line="240" w:lineRule="auto"/>
    </w:pPr>
    <w:rPr>
      <w:sz w:val="20"/>
      <w:szCs w:val="20"/>
    </w:rPr>
  </w:style>
  <w:style w:type="character" w:customStyle="1" w:styleId="CommentTextChar">
    <w:name w:val="Comment Text Char"/>
    <w:basedOn w:val="DefaultParagraphFont"/>
    <w:link w:val="CommentText"/>
    <w:uiPriority w:val="99"/>
    <w:semiHidden/>
    <w:rsid w:val="009B50C4"/>
    <w:rPr>
      <w:sz w:val="20"/>
      <w:szCs w:val="20"/>
    </w:rPr>
  </w:style>
  <w:style w:type="paragraph" w:styleId="CommentSubject">
    <w:name w:val="annotation subject"/>
    <w:basedOn w:val="CommentText"/>
    <w:next w:val="CommentText"/>
    <w:link w:val="CommentSubjectChar"/>
    <w:uiPriority w:val="99"/>
    <w:semiHidden/>
    <w:unhideWhenUsed/>
    <w:rsid w:val="009B50C4"/>
    <w:rPr>
      <w:b/>
      <w:bCs/>
    </w:rPr>
  </w:style>
  <w:style w:type="character" w:customStyle="1" w:styleId="CommentSubjectChar">
    <w:name w:val="Comment Subject Char"/>
    <w:basedOn w:val="CommentTextChar"/>
    <w:link w:val="CommentSubject"/>
    <w:uiPriority w:val="99"/>
    <w:semiHidden/>
    <w:rsid w:val="009B50C4"/>
    <w:rPr>
      <w:b/>
      <w:bCs/>
      <w:sz w:val="20"/>
      <w:szCs w:val="20"/>
    </w:rPr>
  </w:style>
  <w:style w:type="paragraph" w:styleId="BalloonText">
    <w:name w:val="Balloon Text"/>
    <w:basedOn w:val="Normal"/>
    <w:link w:val="BalloonTextChar"/>
    <w:uiPriority w:val="99"/>
    <w:semiHidden/>
    <w:unhideWhenUsed/>
    <w:rsid w:val="009B5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C4"/>
    <w:rPr>
      <w:rFonts w:ascii="Segoe UI" w:hAnsi="Segoe UI" w:cs="Segoe UI"/>
      <w:sz w:val="18"/>
      <w:szCs w:val="18"/>
    </w:rPr>
  </w:style>
  <w:style w:type="character" w:customStyle="1" w:styleId="Heading2Char">
    <w:name w:val="Heading 2 Char"/>
    <w:basedOn w:val="DefaultParagraphFont"/>
    <w:link w:val="Heading2"/>
    <w:uiPriority w:val="9"/>
    <w:rsid w:val="00E906F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906FD"/>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E906FD"/>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E906F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06FD"/>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5F6D2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6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06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906F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67"/>
    <w:pPr>
      <w:ind w:left="720"/>
      <w:contextualSpacing/>
    </w:pPr>
  </w:style>
  <w:style w:type="paragraph" w:styleId="Header">
    <w:name w:val="header"/>
    <w:basedOn w:val="Normal"/>
    <w:link w:val="HeaderChar"/>
    <w:uiPriority w:val="99"/>
    <w:unhideWhenUsed/>
    <w:rsid w:val="00A8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899"/>
  </w:style>
  <w:style w:type="paragraph" w:styleId="Footer">
    <w:name w:val="footer"/>
    <w:basedOn w:val="Normal"/>
    <w:link w:val="FooterChar"/>
    <w:uiPriority w:val="99"/>
    <w:unhideWhenUsed/>
    <w:rsid w:val="00A8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899"/>
  </w:style>
  <w:style w:type="character" w:styleId="CommentReference">
    <w:name w:val="annotation reference"/>
    <w:basedOn w:val="DefaultParagraphFont"/>
    <w:uiPriority w:val="99"/>
    <w:semiHidden/>
    <w:unhideWhenUsed/>
    <w:rsid w:val="009B50C4"/>
    <w:rPr>
      <w:sz w:val="16"/>
      <w:szCs w:val="16"/>
    </w:rPr>
  </w:style>
  <w:style w:type="paragraph" w:styleId="CommentText">
    <w:name w:val="annotation text"/>
    <w:basedOn w:val="Normal"/>
    <w:link w:val="CommentTextChar"/>
    <w:uiPriority w:val="99"/>
    <w:semiHidden/>
    <w:unhideWhenUsed/>
    <w:rsid w:val="009B50C4"/>
    <w:pPr>
      <w:spacing w:line="240" w:lineRule="auto"/>
    </w:pPr>
    <w:rPr>
      <w:sz w:val="20"/>
      <w:szCs w:val="20"/>
    </w:rPr>
  </w:style>
  <w:style w:type="character" w:customStyle="1" w:styleId="CommentTextChar">
    <w:name w:val="Comment Text Char"/>
    <w:basedOn w:val="DefaultParagraphFont"/>
    <w:link w:val="CommentText"/>
    <w:uiPriority w:val="99"/>
    <w:semiHidden/>
    <w:rsid w:val="009B50C4"/>
    <w:rPr>
      <w:sz w:val="20"/>
      <w:szCs w:val="20"/>
    </w:rPr>
  </w:style>
  <w:style w:type="paragraph" w:styleId="CommentSubject">
    <w:name w:val="annotation subject"/>
    <w:basedOn w:val="CommentText"/>
    <w:next w:val="CommentText"/>
    <w:link w:val="CommentSubjectChar"/>
    <w:uiPriority w:val="99"/>
    <w:semiHidden/>
    <w:unhideWhenUsed/>
    <w:rsid w:val="009B50C4"/>
    <w:rPr>
      <w:b/>
      <w:bCs/>
    </w:rPr>
  </w:style>
  <w:style w:type="character" w:customStyle="1" w:styleId="CommentSubjectChar">
    <w:name w:val="Comment Subject Char"/>
    <w:basedOn w:val="CommentTextChar"/>
    <w:link w:val="CommentSubject"/>
    <w:uiPriority w:val="99"/>
    <w:semiHidden/>
    <w:rsid w:val="009B50C4"/>
    <w:rPr>
      <w:b/>
      <w:bCs/>
      <w:sz w:val="20"/>
      <w:szCs w:val="20"/>
    </w:rPr>
  </w:style>
  <w:style w:type="paragraph" w:styleId="BalloonText">
    <w:name w:val="Balloon Text"/>
    <w:basedOn w:val="Normal"/>
    <w:link w:val="BalloonTextChar"/>
    <w:uiPriority w:val="99"/>
    <w:semiHidden/>
    <w:unhideWhenUsed/>
    <w:rsid w:val="009B5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C4"/>
    <w:rPr>
      <w:rFonts w:ascii="Segoe UI" w:hAnsi="Segoe UI" w:cs="Segoe UI"/>
      <w:sz w:val="18"/>
      <w:szCs w:val="18"/>
    </w:rPr>
  </w:style>
  <w:style w:type="character" w:customStyle="1" w:styleId="Heading2Char">
    <w:name w:val="Heading 2 Char"/>
    <w:basedOn w:val="DefaultParagraphFont"/>
    <w:link w:val="Heading2"/>
    <w:uiPriority w:val="9"/>
    <w:rsid w:val="00E906F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906FD"/>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E906FD"/>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E906F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06FD"/>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5F6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pdawarenessweek@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0017-EA9F-9E4F-9E01-A31E8485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4840</Words>
  <Characters>27590</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32366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Sathya (MH)</dc:creator>
  <cp:keywords/>
  <dc:description/>
  <cp:lastModifiedBy>anne reeve</cp:lastModifiedBy>
  <cp:revision>6</cp:revision>
  <dcterms:created xsi:type="dcterms:W3CDTF">2016-09-18T20:17:00Z</dcterms:created>
  <dcterms:modified xsi:type="dcterms:W3CDTF">2016-09-18T20:28:00Z</dcterms:modified>
</cp:coreProperties>
</file>